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B7" w:rsidRDefault="005B36B7" w:rsidP="00DC5C76">
      <w:pPr>
        <w:rPr>
          <w:rFonts w:ascii="Arial" w:hAnsi="Arial" w:cs="Arial"/>
          <w:b/>
          <w:bCs/>
          <w:sz w:val="22"/>
          <w:szCs w:val="22"/>
        </w:rPr>
      </w:pPr>
    </w:p>
    <w:p w:rsidR="00DC5C76" w:rsidRPr="00B821F6" w:rsidRDefault="00DC5C76" w:rsidP="00DC5C76">
      <w:pPr>
        <w:rPr>
          <w:rFonts w:ascii="Arial" w:hAnsi="Arial" w:cs="Arial"/>
          <w:b/>
          <w:bCs/>
          <w:sz w:val="22"/>
          <w:szCs w:val="22"/>
        </w:rPr>
      </w:pPr>
      <w:r w:rsidRPr="004D7E8B">
        <w:rPr>
          <w:rFonts w:ascii="Arial" w:hAnsi="Arial" w:cs="Arial"/>
          <w:b/>
          <w:bCs/>
          <w:sz w:val="22"/>
          <w:szCs w:val="22"/>
        </w:rPr>
        <w:t>ZAVOD REPUBLIKE SLOVENIJE ZA TRANSFUZIJSKO MEDICINO, Šlajmerjeva ulica 6, 1000 Ljubljana,</w:t>
      </w:r>
      <w:r w:rsidRPr="004D7E8B">
        <w:rPr>
          <w:rFonts w:ascii="Arial" w:hAnsi="Arial" w:cs="Arial"/>
          <w:sz w:val="22"/>
          <w:szCs w:val="22"/>
        </w:rPr>
        <w:t xml:space="preserve"> ki ga zast</w:t>
      </w:r>
      <w:r>
        <w:rPr>
          <w:rFonts w:ascii="Arial" w:hAnsi="Arial" w:cs="Arial"/>
          <w:sz w:val="22"/>
          <w:szCs w:val="22"/>
        </w:rPr>
        <w:t>opa v. d. direktorja Peter Kavčič, mag.</w:t>
      </w:r>
      <w:r w:rsidR="00C27611">
        <w:rPr>
          <w:rFonts w:ascii="Arial" w:hAnsi="Arial" w:cs="Arial"/>
          <w:sz w:val="22"/>
          <w:szCs w:val="22"/>
        </w:rPr>
        <w:t xml:space="preserve"> </w:t>
      </w:r>
      <w:r>
        <w:rPr>
          <w:rFonts w:ascii="Arial" w:hAnsi="Arial" w:cs="Arial"/>
          <w:sz w:val="22"/>
          <w:szCs w:val="22"/>
        </w:rPr>
        <w:t>posl. in ekon. ved</w:t>
      </w:r>
    </w:p>
    <w:p w:rsidR="00DC5C76" w:rsidRPr="004D7E8B" w:rsidRDefault="00DC5C76" w:rsidP="00DC5C76">
      <w:pPr>
        <w:rPr>
          <w:rFonts w:ascii="Arial" w:hAnsi="Arial" w:cs="Arial"/>
          <w:sz w:val="22"/>
          <w:szCs w:val="22"/>
        </w:rPr>
      </w:pPr>
      <w:r w:rsidRPr="004D7E8B">
        <w:rPr>
          <w:rFonts w:ascii="Arial" w:hAnsi="Arial" w:cs="Arial"/>
          <w:sz w:val="22"/>
          <w:szCs w:val="22"/>
        </w:rPr>
        <w:t>ID za DDV: SI24041262</w:t>
      </w:r>
    </w:p>
    <w:p w:rsidR="00DC5C76" w:rsidRPr="004D7E8B" w:rsidRDefault="00DC5C76" w:rsidP="00DC5C76">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rsidR="00DC5C76" w:rsidRPr="004D7E8B" w:rsidRDefault="00DC5C76" w:rsidP="00DC5C76">
      <w:pPr>
        <w:rPr>
          <w:rFonts w:ascii="Arial" w:hAnsi="Arial" w:cs="Arial"/>
          <w:sz w:val="22"/>
          <w:szCs w:val="22"/>
        </w:rPr>
      </w:pPr>
    </w:p>
    <w:p w:rsidR="00DC5C76" w:rsidRPr="004D7E8B" w:rsidRDefault="00DC5C76" w:rsidP="00DC5C76">
      <w:pPr>
        <w:rPr>
          <w:rFonts w:ascii="Arial" w:hAnsi="Arial" w:cs="Arial"/>
          <w:b/>
          <w:bCs/>
          <w:sz w:val="22"/>
          <w:szCs w:val="22"/>
        </w:rPr>
      </w:pPr>
      <w:r w:rsidRPr="004D7E8B">
        <w:rPr>
          <w:rFonts w:ascii="Arial" w:hAnsi="Arial" w:cs="Arial"/>
          <w:b/>
          <w:bCs/>
          <w:sz w:val="22"/>
          <w:szCs w:val="22"/>
        </w:rPr>
        <w:t>in</w:t>
      </w:r>
    </w:p>
    <w:p w:rsidR="00DC5C76" w:rsidRPr="004D7E8B" w:rsidRDefault="00DC5C76" w:rsidP="00DC5C76">
      <w:pPr>
        <w:rPr>
          <w:rFonts w:ascii="Arial" w:hAnsi="Arial" w:cs="Arial"/>
          <w:b/>
          <w:bCs/>
          <w:sz w:val="22"/>
          <w:szCs w:val="22"/>
        </w:rPr>
      </w:pPr>
    </w:p>
    <w:p w:rsidR="00DA573A" w:rsidRPr="00DF68EB" w:rsidRDefault="007B1E84" w:rsidP="00DA573A">
      <w:pPr>
        <w:rPr>
          <w:rFonts w:ascii="Arial" w:hAnsi="Arial" w:cs="Arial"/>
          <w:sz w:val="22"/>
          <w:szCs w:val="22"/>
        </w:rPr>
      </w:pPr>
      <w:r w:rsidRPr="00DF68EB">
        <w:rPr>
          <w:rFonts w:ascii="Arial" w:hAnsi="Arial" w:cs="Arial"/>
          <w:sz w:val="22"/>
          <w:szCs w:val="22"/>
          <w:highlight w:val="yellow"/>
        </w:rPr>
        <w:fldChar w:fldCharType="begin">
          <w:ffData>
            <w:name w:val="Besedilo470"/>
            <w:enabled/>
            <w:calcOnExit w:val="0"/>
            <w:textInput/>
          </w:ffData>
        </w:fldChar>
      </w:r>
      <w:r w:rsidR="00DA573A"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Pr="00DF68EB">
        <w:rPr>
          <w:rFonts w:ascii="Arial" w:hAnsi="Arial" w:cs="Arial"/>
          <w:sz w:val="22"/>
          <w:szCs w:val="22"/>
          <w:highlight w:val="yellow"/>
        </w:rPr>
        <w:fldChar w:fldCharType="end"/>
      </w:r>
      <w:r w:rsidR="00DA573A" w:rsidRPr="00DF68EB">
        <w:rPr>
          <w:rFonts w:ascii="Arial" w:hAnsi="Arial" w:cs="Arial"/>
          <w:b/>
          <w:bCs/>
          <w:sz w:val="22"/>
          <w:szCs w:val="22"/>
        </w:rPr>
        <w:t xml:space="preserve">, </w:t>
      </w:r>
      <w:r w:rsidR="00DA573A" w:rsidRPr="00DF68EB">
        <w:rPr>
          <w:rFonts w:ascii="Arial" w:hAnsi="Arial" w:cs="Arial"/>
          <w:bCs/>
          <w:sz w:val="22"/>
          <w:szCs w:val="22"/>
        </w:rPr>
        <w:t>ki ga zastopa</w:t>
      </w:r>
      <w:r w:rsidR="00DA573A" w:rsidRPr="00DF68EB">
        <w:rPr>
          <w:rFonts w:ascii="Arial" w:hAnsi="Arial" w:cs="Arial"/>
          <w:b/>
          <w:bCs/>
          <w:sz w:val="22"/>
          <w:szCs w:val="22"/>
        </w:rPr>
        <w:t xml:space="preserve"> </w:t>
      </w:r>
      <w:r w:rsidRPr="00DF68EB">
        <w:rPr>
          <w:rFonts w:ascii="Arial" w:hAnsi="Arial" w:cs="Arial"/>
          <w:sz w:val="22"/>
          <w:szCs w:val="22"/>
          <w:highlight w:val="yellow"/>
        </w:rPr>
        <w:fldChar w:fldCharType="begin">
          <w:ffData>
            <w:name w:val="Besedilo470"/>
            <w:enabled/>
            <w:calcOnExit w:val="0"/>
            <w:textInput/>
          </w:ffData>
        </w:fldChar>
      </w:r>
      <w:r w:rsidR="00DA573A"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Pr="00DF68EB">
        <w:rPr>
          <w:rFonts w:ascii="Arial" w:hAnsi="Arial" w:cs="Arial"/>
          <w:sz w:val="22"/>
          <w:szCs w:val="22"/>
          <w:highlight w:val="yellow"/>
        </w:rPr>
        <w:fldChar w:fldCharType="end"/>
      </w:r>
    </w:p>
    <w:p w:rsidR="00DA573A" w:rsidRPr="00DF68EB" w:rsidRDefault="00DA573A" w:rsidP="00DA573A">
      <w:pPr>
        <w:rPr>
          <w:rFonts w:ascii="Arial" w:hAnsi="Arial" w:cs="Arial"/>
          <w:sz w:val="22"/>
          <w:szCs w:val="22"/>
        </w:rPr>
      </w:pPr>
      <w:r w:rsidRPr="00DF68EB">
        <w:rPr>
          <w:rFonts w:ascii="Arial" w:hAnsi="Arial" w:cs="Arial"/>
          <w:sz w:val="22"/>
          <w:szCs w:val="22"/>
        </w:rPr>
        <w:t xml:space="preserve">ID za DDV: </w:t>
      </w:r>
      <w:r w:rsidR="007B1E84" w:rsidRPr="00DF68EB">
        <w:rPr>
          <w:rFonts w:ascii="Arial" w:hAnsi="Arial" w:cs="Arial"/>
          <w:sz w:val="22"/>
          <w:szCs w:val="22"/>
          <w:highlight w:val="yellow"/>
        </w:rPr>
        <w:fldChar w:fldCharType="begin">
          <w:ffData>
            <w:name w:val="Besedilo470"/>
            <w:enabled/>
            <w:calcOnExit w:val="0"/>
            <w:textInput/>
          </w:ffData>
        </w:fldChar>
      </w:r>
      <w:r w:rsidRPr="00DF68EB">
        <w:rPr>
          <w:rFonts w:ascii="Arial" w:hAnsi="Arial" w:cs="Arial"/>
          <w:sz w:val="22"/>
          <w:szCs w:val="22"/>
          <w:highlight w:val="yellow"/>
        </w:rPr>
        <w:instrText xml:space="preserve"> FORMTEXT </w:instrText>
      </w:r>
      <w:r w:rsidR="007B1E84" w:rsidRPr="00DF68EB">
        <w:rPr>
          <w:rFonts w:ascii="Arial" w:hAnsi="Arial" w:cs="Arial"/>
          <w:sz w:val="22"/>
          <w:szCs w:val="22"/>
          <w:highlight w:val="yellow"/>
        </w:rPr>
      </w:r>
      <w:r w:rsidR="007B1E84" w:rsidRPr="00DF68EB">
        <w:rPr>
          <w:rFonts w:ascii="Arial" w:hAnsi="Arial" w:cs="Arial"/>
          <w:sz w:val="22"/>
          <w:szCs w:val="22"/>
          <w:highlight w:val="yellow"/>
        </w:rPr>
        <w:fldChar w:fldCharType="separate"/>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007B1E84" w:rsidRPr="00DF68EB">
        <w:rPr>
          <w:rFonts w:ascii="Arial" w:hAnsi="Arial" w:cs="Arial"/>
          <w:sz w:val="22"/>
          <w:szCs w:val="22"/>
          <w:highlight w:val="yellow"/>
        </w:rPr>
        <w:fldChar w:fldCharType="end"/>
      </w:r>
    </w:p>
    <w:p w:rsidR="00DA573A" w:rsidRPr="00DF68EB" w:rsidRDefault="00DA573A" w:rsidP="00DA573A">
      <w:pPr>
        <w:rPr>
          <w:rFonts w:ascii="Arial" w:hAnsi="Arial" w:cs="Arial"/>
          <w:b/>
          <w:sz w:val="22"/>
          <w:szCs w:val="22"/>
        </w:rPr>
      </w:pPr>
      <w:r w:rsidRPr="00DF68EB">
        <w:rPr>
          <w:rFonts w:ascii="Arial" w:hAnsi="Arial" w:cs="Arial"/>
          <w:sz w:val="22"/>
          <w:szCs w:val="22"/>
        </w:rPr>
        <w:t xml:space="preserve">- kot </w:t>
      </w:r>
      <w:r w:rsidRPr="00DF68EB">
        <w:rPr>
          <w:rFonts w:ascii="Arial" w:hAnsi="Arial" w:cs="Arial"/>
          <w:b/>
          <w:sz w:val="22"/>
          <w:szCs w:val="22"/>
        </w:rPr>
        <w:t>dobavitelj</w:t>
      </w:r>
    </w:p>
    <w:p w:rsidR="00DA573A" w:rsidRPr="004C7A56" w:rsidRDefault="00DA573A" w:rsidP="00DA573A">
      <w:pPr>
        <w:rPr>
          <w:rFonts w:ascii="Arial" w:hAnsi="Arial" w:cs="Arial"/>
          <w:b/>
          <w:sz w:val="22"/>
          <w:szCs w:val="22"/>
        </w:rPr>
      </w:pPr>
    </w:p>
    <w:p w:rsidR="00DA573A" w:rsidRPr="004C7A56" w:rsidRDefault="00DA573A" w:rsidP="00DA573A">
      <w:pPr>
        <w:rPr>
          <w:rFonts w:ascii="Arial" w:hAnsi="Arial" w:cs="Arial"/>
          <w:b/>
          <w:sz w:val="22"/>
          <w:szCs w:val="22"/>
        </w:rPr>
      </w:pPr>
    </w:p>
    <w:p w:rsidR="00DA573A" w:rsidRPr="0078138D" w:rsidRDefault="00DA573A" w:rsidP="00DA573A">
      <w:pPr>
        <w:rPr>
          <w:rFonts w:ascii="Arial" w:hAnsi="Arial" w:cs="Arial"/>
          <w:sz w:val="22"/>
          <w:szCs w:val="22"/>
        </w:rPr>
      </w:pPr>
      <w:r>
        <w:rPr>
          <w:rFonts w:ascii="Arial" w:hAnsi="Arial" w:cs="Arial"/>
          <w:sz w:val="22"/>
          <w:szCs w:val="22"/>
        </w:rPr>
        <w:t>skleneta naslednji</w:t>
      </w:r>
    </w:p>
    <w:p w:rsidR="00DA573A" w:rsidRDefault="00DA573A" w:rsidP="00DA573A">
      <w:pPr>
        <w:widowControl w:val="0"/>
        <w:tabs>
          <w:tab w:val="left" w:pos="90"/>
        </w:tabs>
        <w:autoSpaceDE w:val="0"/>
        <w:autoSpaceDN w:val="0"/>
        <w:adjustRightInd w:val="0"/>
        <w:spacing w:before="28"/>
        <w:jc w:val="center"/>
        <w:rPr>
          <w:rFonts w:ascii="Arial" w:hAnsi="Arial" w:cs="Arial"/>
          <w:b/>
          <w:sz w:val="22"/>
          <w:szCs w:val="22"/>
        </w:rPr>
      </w:pPr>
    </w:p>
    <w:p w:rsidR="009645D6" w:rsidRDefault="00DA573A" w:rsidP="00DA573A">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sidRPr="000309BF">
        <w:rPr>
          <w:rFonts w:ascii="Arial" w:hAnsi="Arial" w:cs="Arial"/>
          <w:b/>
          <w:bCs/>
          <w:szCs w:val="24"/>
        </w:rPr>
        <w:t xml:space="preserve">Okvirni sporazum za dobavo </w:t>
      </w:r>
      <w:r w:rsidR="007B1DCE">
        <w:rPr>
          <w:rFonts w:ascii="Arial" w:hAnsi="Arial" w:cs="Arial"/>
          <w:b/>
          <w:bCs/>
          <w:szCs w:val="24"/>
        </w:rPr>
        <w:t>diagnostičnih reagentov</w:t>
      </w:r>
      <w:r w:rsidR="009645D6">
        <w:rPr>
          <w:rFonts w:ascii="Arial" w:hAnsi="Arial" w:cs="Arial"/>
          <w:b/>
          <w:bCs/>
          <w:szCs w:val="24"/>
        </w:rPr>
        <w:t xml:space="preserve"> </w:t>
      </w:r>
    </w:p>
    <w:p w:rsidR="00DA573A" w:rsidRPr="000309BF" w:rsidRDefault="009645D6" w:rsidP="00DA573A">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Pr>
          <w:rFonts w:ascii="Arial" w:hAnsi="Arial" w:cs="Arial"/>
          <w:b/>
          <w:bCs/>
          <w:szCs w:val="24"/>
        </w:rPr>
        <w:t>po</w:t>
      </w:r>
      <w:r w:rsidR="00DA573A" w:rsidRPr="000309BF">
        <w:rPr>
          <w:rFonts w:ascii="Arial" w:hAnsi="Arial" w:cs="Arial"/>
          <w:b/>
          <w:bCs/>
          <w:szCs w:val="24"/>
        </w:rPr>
        <w:t xml:space="preserve"> </w:t>
      </w:r>
      <w:r w:rsidR="007C3211">
        <w:rPr>
          <w:rFonts w:ascii="Arial" w:hAnsi="Arial" w:cs="Arial"/>
          <w:b/>
          <w:bCs/>
          <w:szCs w:val="24"/>
        </w:rPr>
        <w:t>sklopih</w:t>
      </w:r>
      <w:r w:rsidR="00DA573A">
        <w:rPr>
          <w:rFonts w:ascii="Arial" w:hAnsi="Arial" w:cs="Arial"/>
          <w:b/>
          <w:bCs/>
          <w:szCs w:val="24"/>
        </w:rPr>
        <w:t>_____________</w:t>
      </w:r>
    </w:p>
    <w:p w:rsidR="00DA573A" w:rsidRPr="000309BF" w:rsidRDefault="009645D6" w:rsidP="00DA573A">
      <w:pPr>
        <w:widowControl w:val="0"/>
        <w:tabs>
          <w:tab w:val="left" w:pos="90"/>
          <w:tab w:val="left" w:pos="1360"/>
          <w:tab w:val="left" w:pos="4395"/>
        </w:tabs>
        <w:autoSpaceDE w:val="0"/>
        <w:autoSpaceDN w:val="0"/>
        <w:adjustRightInd w:val="0"/>
        <w:spacing w:before="28"/>
        <w:jc w:val="center"/>
        <w:rPr>
          <w:rFonts w:ascii="Arial" w:hAnsi="Arial" w:cs="Arial"/>
          <w:szCs w:val="24"/>
        </w:rPr>
      </w:pPr>
      <w:r>
        <w:rPr>
          <w:rFonts w:ascii="Arial" w:hAnsi="Arial" w:cs="Arial"/>
          <w:b/>
          <w:bCs/>
          <w:szCs w:val="24"/>
        </w:rPr>
        <w:t>š</w:t>
      </w:r>
      <w:r w:rsidR="00DA573A" w:rsidRPr="000309BF">
        <w:rPr>
          <w:rFonts w:ascii="Arial" w:hAnsi="Arial" w:cs="Arial"/>
          <w:b/>
          <w:bCs/>
          <w:szCs w:val="24"/>
        </w:rPr>
        <w:t>t.:</w:t>
      </w:r>
      <w:r w:rsidR="00DA573A">
        <w:rPr>
          <w:rFonts w:ascii="Arial" w:hAnsi="Arial" w:cs="Arial"/>
          <w:b/>
          <w:bCs/>
          <w:szCs w:val="24"/>
        </w:rPr>
        <w:t xml:space="preserve"> JN 21/2024-__</w:t>
      </w:r>
    </w:p>
    <w:p w:rsidR="00DA573A" w:rsidRPr="00D45FC6" w:rsidRDefault="00DA573A" w:rsidP="00DA573A">
      <w:pPr>
        <w:widowControl w:val="0"/>
        <w:tabs>
          <w:tab w:val="left" w:pos="90"/>
          <w:tab w:val="left" w:pos="1360"/>
          <w:tab w:val="left" w:pos="4395"/>
        </w:tabs>
        <w:autoSpaceDE w:val="0"/>
        <w:autoSpaceDN w:val="0"/>
        <w:adjustRightInd w:val="0"/>
        <w:spacing w:before="28"/>
        <w:rPr>
          <w:rFonts w:ascii="Arial" w:hAnsi="Arial" w:cs="Arial"/>
          <w:sz w:val="22"/>
          <w:szCs w:val="22"/>
        </w:rPr>
      </w:pPr>
    </w:p>
    <w:p w:rsidR="00DA573A" w:rsidRPr="004C7A56" w:rsidRDefault="00DA573A" w:rsidP="00DA573A">
      <w:pPr>
        <w:widowControl w:val="0"/>
        <w:tabs>
          <w:tab w:val="left" w:pos="90"/>
        </w:tabs>
        <w:autoSpaceDE w:val="0"/>
        <w:autoSpaceDN w:val="0"/>
        <w:adjustRightInd w:val="0"/>
        <w:spacing w:before="28"/>
        <w:jc w:val="center"/>
        <w:rPr>
          <w:rFonts w:ascii="Arial" w:hAnsi="Arial" w:cs="Arial"/>
          <w:b/>
          <w:bCs/>
          <w:sz w:val="22"/>
          <w:szCs w:val="22"/>
        </w:rPr>
      </w:pPr>
    </w:p>
    <w:p w:rsidR="00DA573A" w:rsidRPr="00DD34AC" w:rsidRDefault="00DA573A" w:rsidP="00DA573A">
      <w:pPr>
        <w:pStyle w:val="Odstavekseznama"/>
        <w:widowControl w:val="0"/>
        <w:numPr>
          <w:ilvl w:val="0"/>
          <w:numId w:val="5"/>
        </w:numPr>
        <w:tabs>
          <w:tab w:val="left" w:pos="4395"/>
          <w:tab w:val="center" w:pos="5040"/>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DA573A" w:rsidRDefault="00DA573A" w:rsidP="00DA573A">
      <w:pPr>
        <w:rPr>
          <w:rFonts w:ascii="Arial" w:hAnsi="Arial" w:cs="Arial"/>
          <w:sz w:val="22"/>
          <w:szCs w:val="22"/>
        </w:rPr>
      </w:pPr>
    </w:p>
    <w:p w:rsidR="00DA573A" w:rsidRPr="00732279" w:rsidRDefault="00DA573A" w:rsidP="00DA573A">
      <w:pPr>
        <w:rPr>
          <w:rFonts w:ascii="Arial" w:hAnsi="Arial" w:cs="Arial"/>
          <w:sz w:val="22"/>
          <w:szCs w:val="22"/>
        </w:rPr>
      </w:pPr>
      <w:r>
        <w:rPr>
          <w:rFonts w:ascii="Arial" w:hAnsi="Arial" w:cs="Arial"/>
          <w:sz w:val="22"/>
          <w:szCs w:val="22"/>
        </w:rPr>
        <w:t>S</w:t>
      </w:r>
      <w:r w:rsidRPr="00732279">
        <w:rPr>
          <w:rFonts w:ascii="Arial" w:hAnsi="Arial" w:cs="Arial"/>
          <w:sz w:val="22"/>
          <w:szCs w:val="22"/>
        </w:rPr>
        <w:t xml:space="preserve">tranki </w:t>
      </w:r>
      <w:r>
        <w:rPr>
          <w:rFonts w:ascii="Arial" w:hAnsi="Arial" w:cs="Arial"/>
          <w:sz w:val="22"/>
          <w:szCs w:val="22"/>
        </w:rPr>
        <w:t xml:space="preserve">okvirnega sporazuma </w:t>
      </w:r>
      <w:r w:rsidRPr="00732279">
        <w:rPr>
          <w:rFonts w:ascii="Arial" w:hAnsi="Arial" w:cs="Arial"/>
          <w:sz w:val="22"/>
          <w:szCs w:val="22"/>
        </w:rPr>
        <w:t>uvodoma ugotavljata, da:</w:t>
      </w:r>
    </w:p>
    <w:p w:rsidR="00DA573A" w:rsidRPr="00732279" w:rsidRDefault="00DA573A" w:rsidP="00DA573A">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732279">
        <w:rPr>
          <w:rFonts w:ascii="Arial" w:hAnsi="Arial" w:cs="Arial"/>
          <w:sz w:val="22"/>
          <w:szCs w:val="22"/>
        </w:rPr>
        <w:t xml:space="preserve">se ta </w:t>
      </w:r>
      <w:r>
        <w:rPr>
          <w:rFonts w:ascii="Arial" w:hAnsi="Arial" w:cs="Arial"/>
          <w:sz w:val="22"/>
          <w:szCs w:val="22"/>
        </w:rPr>
        <w:t>okvirni sporazum</w:t>
      </w:r>
      <w:r w:rsidRPr="00732279">
        <w:rPr>
          <w:rFonts w:ascii="Arial" w:hAnsi="Arial" w:cs="Arial"/>
          <w:sz w:val="22"/>
          <w:szCs w:val="22"/>
        </w:rPr>
        <w:t xml:space="preserve"> sklepa na podlagi izvedenega in oddanega javnega naročila po </w:t>
      </w:r>
      <w:r>
        <w:rPr>
          <w:rFonts w:ascii="Arial" w:hAnsi="Arial" w:cs="Arial"/>
          <w:sz w:val="22"/>
          <w:szCs w:val="22"/>
        </w:rPr>
        <w:t>odprtem postopku,</w:t>
      </w:r>
      <w:r w:rsidRPr="00732279">
        <w:rPr>
          <w:rFonts w:ascii="Arial" w:hAnsi="Arial" w:cs="Arial"/>
          <w:sz w:val="22"/>
          <w:szCs w:val="22"/>
        </w:rPr>
        <w:t xml:space="preserve"> ki je bilo objavljeno na Portalu javnih naročil</w:t>
      </w:r>
      <w:r>
        <w:rPr>
          <w:rFonts w:ascii="Arial" w:hAnsi="Arial" w:cs="Arial"/>
          <w:sz w:val="22"/>
          <w:szCs w:val="22"/>
        </w:rPr>
        <w:t xml:space="preserve"> dne_________</w:t>
      </w:r>
      <w:r w:rsidRPr="00732279">
        <w:rPr>
          <w:rFonts w:ascii="Arial" w:hAnsi="Arial" w:cs="Arial"/>
          <w:sz w:val="22"/>
          <w:szCs w:val="22"/>
        </w:rPr>
        <w:t xml:space="preserve"> pod oznako</w:t>
      </w:r>
      <w:r w:rsidR="007A0F81">
        <w:rPr>
          <w:rFonts w:ascii="Arial" w:hAnsi="Arial" w:cs="Arial"/>
          <w:sz w:val="22"/>
          <w:szCs w:val="22"/>
        </w:rPr>
        <w:t xml:space="preserve"> in na portalu TED dne_________ pod oznako__________</w:t>
      </w:r>
      <w:r w:rsidRPr="00732279">
        <w:rPr>
          <w:rFonts w:ascii="Arial" w:hAnsi="Arial" w:cs="Arial"/>
          <w:sz w:val="22"/>
          <w:szCs w:val="22"/>
        </w:rPr>
        <w:t xml:space="preserve">;  </w:t>
      </w:r>
    </w:p>
    <w:p w:rsidR="00DA573A" w:rsidRPr="00732279" w:rsidRDefault="00DA573A" w:rsidP="00DA573A">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732279">
        <w:rPr>
          <w:rFonts w:ascii="Arial" w:hAnsi="Arial" w:cs="Arial"/>
          <w:sz w:val="22"/>
          <w:szCs w:val="22"/>
        </w:rPr>
        <w:t xml:space="preserve">je naročnik z Odločitvijo o oddaji naročila z dne </w:t>
      </w:r>
      <w:r>
        <w:rPr>
          <w:rFonts w:ascii="Arial" w:hAnsi="Arial" w:cs="Arial"/>
          <w:sz w:val="22"/>
          <w:szCs w:val="22"/>
        </w:rPr>
        <w:t>_______</w:t>
      </w:r>
      <w:r w:rsidRPr="00732279">
        <w:rPr>
          <w:rFonts w:ascii="Arial" w:hAnsi="Arial" w:cs="Arial"/>
          <w:sz w:val="22"/>
          <w:szCs w:val="22"/>
        </w:rPr>
        <w:t xml:space="preserve"> izbral ponudbo dobavitelja kot najugodnejšo</w:t>
      </w:r>
      <w:r w:rsidR="009645D6">
        <w:rPr>
          <w:rFonts w:ascii="Arial" w:hAnsi="Arial" w:cs="Arial"/>
          <w:sz w:val="22"/>
          <w:szCs w:val="22"/>
        </w:rPr>
        <w:t xml:space="preserve"> za sklope_______</w:t>
      </w:r>
      <w:r>
        <w:rPr>
          <w:rFonts w:ascii="Arial" w:hAnsi="Arial" w:cs="Arial"/>
          <w:sz w:val="22"/>
          <w:szCs w:val="22"/>
        </w:rPr>
        <w:t>____</w:t>
      </w:r>
    </w:p>
    <w:p w:rsidR="00DA573A" w:rsidRPr="00406265" w:rsidRDefault="00DA573A" w:rsidP="00DA573A">
      <w:pPr>
        <w:pStyle w:val="Telobesedila"/>
        <w:tabs>
          <w:tab w:val="left" w:pos="5139"/>
          <w:tab w:val="left" w:pos="5859"/>
          <w:tab w:val="left" w:pos="6579"/>
          <w:tab w:val="left" w:pos="7299"/>
          <w:tab w:val="left" w:pos="8019"/>
          <w:tab w:val="left" w:pos="8739"/>
        </w:tabs>
        <w:rPr>
          <w:rFonts w:ascii="Arial" w:hAnsi="Arial" w:cs="Arial"/>
          <w:b/>
          <w:bCs/>
          <w:color w:val="000000"/>
          <w:sz w:val="22"/>
          <w:szCs w:val="22"/>
        </w:rPr>
      </w:pPr>
    </w:p>
    <w:p w:rsidR="00DA573A" w:rsidRPr="00B075DE" w:rsidRDefault="00DA573A" w:rsidP="00DA573A">
      <w:pPr>
        <w:widowControl w:val="0"/>
        <w:tabs>
          <w:tab w:val="left" w:pos="90"/>
        </w:tabs>
        <w:autoSpaceDE w:val="0"/>
        <w:autoSpaceDN w:val="0"/>
        <w:adjustRightInd w:val="0"/>
        <w:spacing w:before="28"/>
        <w:rPr>
          <w:rFonts w:ascii="Arial" w:hAnsi="Arial" w:cs="Arial"/>
          <w:bCs/>
          <w:color w:val="000000"/>
          <w:sz w:val="22"/>
          <w:szCs w:val="22"/>
        </w:rPr>
      </w:pPr>
    </w:p>
    <w:p w:rsidR="00DA573A" w:rsidRPr="00DD34AC" w:rsidRDefault="00DA573A" w:rsidP="00DA573A">
      <w:pPr>
        <w:pStyle w:val="Odstavekseznama"/>
        <w:widowControl w:val="0"/>
        <w:numPr>
          <w:ilvl w:val="0"/>
          <w:numId w:val="5"/>
        </w:numPr>
        <w:tabs>
          <w:tab w:val="center" w:pos="5025"/>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DA573A" w:rsidRPr="004C7A56" w:rsidRDefault="00DA573A" w:rsidP="00DA573A">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rsidR="00DA573A" w:rsidRDefault="00DA573A" w:rsidP="00DA573A">
      <w:pPr>
        <w:shd w:val="clear" w:color="auto" w:fill="FFFFFF"/>
        <w:spacing w:before="216"/>
        <w:rPr>
          <w:rFonts w:ascii="Arial" w:hAnsi="Arial" w:cs="Arial"/>
          <w:sz w:val="22"/>
          <w:szCs w:val="22"/>
        </w:rPr>
      </w:pPr>
      <w:r w:rsidRPr="0075490D">
        <w:rPr>
          <w:rFonts w:ascii="Arial" w:hAnsi="Arial" w:cs="Arial"/>
          <w:sz w:val="22"/>
          <w:szCs w:val="22"/>
        </w:rPr>
        <w:t>S tem sporazumom se naročnik in dobavitelj okvirnega sporazuma dogovorita o splošnih pogojih izvajanja javnega naročila.</w:t>
      </w:r>
    </w:p>
    <w:p w:rsidR="00DA573A" w:rsidRDefault="00DA573A" w:rsidP="00DA573A">
      <w:pPr>
        <w:shd w:val="clear" w:color="auto" w:fill="FFFFFF"/>
        <w:spacing w:before="216"/>
        <w:rPr>
          <w:rFonts w:ascii="Arial" w:hAnsi="Arial" w:cs="Arial"/>
          <w:sz w:val="22"/>
          <w:szCs w:val="22"/>
        </w:rPr>
      </w:pPr>
      <w:r w:rsidRPr="0075490D">
        <w:rPr>
          <w:rFonts w:ascii="Arial" w:hAnsi="Arial" w:cs="Arial"/>
          <w:sz w:val="22"/>
          <w:szCs w:val="22"/>
        </w:rPr>
        <w:t xml:space="preserve">Sestavni del okvirnega sporazuma za </w:t>
      </w:r>
      <w:r>
        <w:rPr>
          <w:rFonts w:ascii="Arial" w:hAnsi="Arial" w:cs="Arial"/>
          <w:sz w:val="22"/>
          <w:szCs w:val="22"/>
        </w:rPr>
        <w:t>sta tudi obrazca P</w:t>
      </w:r>
      <w:r w:rsidRPr="008624A1">
        <w:rPr>
          <w:rFonts w:ascii="Arial" w:hAnsi="Arial" w:cs="Arial"/>
          <w:spacing w:val="-2"/>
          <w:sz w:val="22"/>
          <w:szCs w:val="22"/>
        </w:rPr>
        <w:t>redračun</w:t>
      </w:r>
      <w:r>
        <w:rPr>
          <w:rFonts w:ascii="Arial" w:hAnsi="Arial" w:cs="Arial"/>
          <w:spacing w:val="-2"/>
          <w:sz w:val="22"/>
          <w:szCs w:val="22"/>
        </w:rPr>
        <w:t xml:space="preserve"> in Specifikacije.</w:t>
      </w:r>
    </w:p>
    <w:p w:rsidR="00DA573A" w:rsidRPr="00104D4B" w:rsidRDefault="00DA573A" w:rsidP="00DA573A">
      <w:pPr>
        <w:rPr>
          <w:rFonts w:ascii="Arial" w:hAnsi="Arial" w:cs="Arial"/>
          <w:sz w:val="22"/>
          <w:szCs w:val="22"/>
        </w:rPr>
      </w:pPr>
    </w:p>
    <w:p w:rsidR="00DA573A" w:rsidRPr="00DD34AC" w:rsidRDefault="00DA573A" w:rsidP="00DA573A">
      <w:pPr>
        <w:pStyle w:val="Odstavekseznama"/>
        <w:widowControl w:val="0"/>
        <w:numPr>
          <w:ilvl w:val="0"/>
          <w:numId w:val="5"/>
        </w:numPr>
        <w:tabs>
          <w:tab w:val="center" w:pos="501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DA573A" w:rsidRDefault="00DA573A" w:rsidP="00DA573A">
      <w:pPr>
        <w:rPr>
          <w:rFonts w:ascii="Arial" w:hAnsi="Arial" w:cs="Arial"/>
          <w:sz w:val="22"/>
          <w:szCs w:val="22"/>
        </w:rPr>
      </w:pPr>
    </w:p>
    <w:p w:rsidR="00DA573A" w:rsidRPr="000309BF" w:rsidRDefault="00DA573A" w:rsidP="00DA573A">
      <w:pPr>
        <w:rPr>
          <w:rFonts w:ascii="Arial" w:hAnsi="Arial" w:cs="Arial"/>
          <w:sz w:val="22"/>
          <w:szCs w:val="22"/>
        </w:rPr>
      </w:pPr>
      <w:r w:rsidRPr="00B1327B">
        <w:rPr>
          <w:rFonts w:ascii="Arial" w:hAnsi="Arial" w:cs="Arial"/>
          <w:sz w:val="22"/>
          <w:szCs w:val="22"/>
        </w:rPr>
        <w:t xml:space="preserve">Predmet okvirnega sporazuma je </w:t>
      </w:r>
      <w:proofErr w:type="spellStart"/>
      <w:r w:rsidRPr="00B1327B">
        <w:rPr>
          <w:rFonts w:ascii="Arial" w:hAnsi="Arial" w:cs="Arial"/>
          <w:sz w:val="22"/>
          <w:szCs w:val="22"/>
        </w:rPr>
        <w:t>sukcesivno</w:t>
      </w:r>
      <w:proofErr w:type="spellEnd"/>
      <w:r w:rsidRPr="00B1327B">
        <w:rPr>
          <w:rFonts w:ascii="Arial" w:hAnsi="Arial" w:cs="Arial"/>
          <w:sz w:val="22"/>
          <w:szCs w:val="22"/>
        </w:rPr>
        <w:t xml:space="preserve"> naročanje diagnostičnih reagentov</w:t>
      </w:r>
      <w:r w:rsidR="008947EF">
        <w:rPr>
          <w:rFonts w:ascii="Arial" w:hAnsi="Arial" w:cs="Arial"/>
          <w:sz w:val="22"/>
          <w:szCs w:val="22"/>
        </w:rPr>
        <w:t xml:space="preserve"> </w:t>
      </w:r>
      <w:r w:rsidRPr="00B1327B">
        <w:rPr>
          <w:rFonts w:ascii="Arial" w:hAnsi="Arial" w:cs="Arial"/>
          <w:sz w:val="22"/>
          <w:szCs w:val="22"/>
        </w:rPr>
        <w:t>za naslednji/e sklop/e ________ (v nadaljnjem besedilu: blago). V kolikor se v času trajanja okvirnega sporazuma spremenijo kataloške številke ali imena posameznih artiklov, dejansko pa gre za enake artikle, bo dobavitelj namesto artiklov določenih v tem okvirnem sporazumu dobavljal te enakovredne artikle.</w:t>
      </w:r>
    </w:p>
    <w:p w:rsidR="00DA573A" w:rsidRPr="00085F1D" w:rsidRDefault="00DA573A" w:rsidP="00DA573A">
      <w:pPr>
        <w:shd w:val="clear" w:color="auto" w:fill="FFFFFF"/>
        <w:tabs>
          <w:tab w:val="left" w:pos="682"/>
        </w:tabs>
        <w:rPr>
          <w:rFonts w:ascii="Arial" w:hAnsi="Arial" w:cs="Arial"/>
          <w:sz w:val="22"/>
          <w:szCs w:val="22"/>
        </w:rPr>
      </w:pPr>
    </w:p>
    <w:p w:rsidR="00DA573A" w:rsidRDefault="00DA573A" w:rsidP="00DA573A">
      <w:pPr>
        <w:shd w:val="clear" w:color="auto" w:fill="FFFFFF"/>
        <w:tabs>
          <w:tab w:val="left" w:pos="682"/>
        </w:tabs>
        <w:rPr>
          <w:rFonts w:ascii="Arial" w:hAnsi="Arial" w:cs="Arial"/>
          <w:sz w:val="22"/>
          <w:szCs w:val="22"/>
        </w:rPr>
      </w:pPr>
      <w:r w:rsidRPr="0075490D">
        <w:rPr>
          <w:rFonts w:ascii="Arial" w:hAnsi="Arial" w:cs="Arial"/>
          <w:sz w:val="22"/>
          <w:szCs w:val="22"/>
        </w:rPr>
        <w:t xml:space="preserve">Naročnik se s tem okvirnim </w:t>
      </w:r>
      <w:r w:rsidRPr="00EC1608">
        <w:rPr>
          <w:rFonts w:ascii="Arial" w:hAnsi="Arial" w:cs="Arial"/>
          <w:sz w:val="22"/>
          <w:szCs w:val="22"/>
        </w:rPr>
        <w:t>sporazumom ne zavezuje, da bo naročil določeno količino blaga, saj</w:t>
      </w:r>
      <w:r w:rsidRPr="0075490D">
        <w:rPr>
          <w:rFonts w:ascii="Arial" w:hAnsi="Arial" w:cs="Arial"/>
          <w:sz w:val="22"/>
          <w:szCs w:val="22"/>
        </w:rPr>
        <w:t xml:space="preserve"> je količina zanj v trenutku sklepanja tega sporazuma objektivno neugotovljiva.</w:t>
      </w:r>
    </w:p>
    <w:p w:rsidR="00DA573A" w:rsidRDefault="00DA573A" w:rsidP="00DA573A">
      <w:pPr>
        <w:shd w:val="clear" w:color="auto" w:fill="FFFFFF"/>
        <w:tabs>
          <w:tab w:val="left" w:pos="682"/>
        </w:tabs>
        <w:rPr>
          <w:rFonts w:ascii="Arial" w:hAnsi="Arial" w:cs="Arial"/>
          <w:sz w:val="22"/>
          <w:szCs w:val="22"/>
        </w:rPr>
      </w:pPr>
    </w:p>
    <w:p w:rsidR="00DA573A" w:rsidRDefault="00DA573A" w:rsidP="00DA573A">
      <w:pPr>
        <w:shd w:val="clear" w:color="auto" w:fill="FFFFFF"/>
        <w:tabs>
          <w:tab w:val="left" w:pos="682"/>
        </w:tabs>
        <w:rPr>
          <w:rFonts w:ascii="Arial" w:hAnsi="Arial" w:cs="Arial"/>
          <w:sz w:val="22"/>
          <w:szCs w:val="22"/>
        </w:rPr>
      </w:pPr>
      <w:r w:rsidRPr="00485892">
        <w:rPr>
          <w:rFonts w:ascii="Arial" w:hAnsi="Arial" w:cs="Arial"/>
          <w:sz w:val="22"/>
          <w:szCs w:val="22"/>
        </w:rPr>
        <w:t>Naročnik in dobavitelj okvirnega sporazuma se izrecno dogovorita, da bo naročnik v obdobju trajanja tega sporazuma kupoval le tiste vrste in količine blaga, ki jih bo dejansko potreboval.</w:t>
      </w:r>
    </w:p>
    <w:p w:rsidR="00DA573A" w:rsidRPr="0075490D" w:rsidRDefault="00DA573A" w:rsidP="00DA573A">
      <w:pPr>
        <w:shd w:val="clear" w:color="auto" w:fill="FFFFFF"/>
        <w:tabs>
          <w:tab w:val="left" w:pos="682"/>
        </w:tabs>
        <w:rPr>
          <w:rFonts w:ascii="Arial" w:hAnsi="Arial" w:cs="Arial"/>
          <w:sz w:val="22"/>
          <w:szCs w:val="22"/>
        </w:rPr>
      </w:pPr>
    </w:p>
    <w:p w:rsidR="00DA573A" w:rsidRPr="00485892" w:rsidRDefault="00DA573A" w:rsidP="00DA573A">
      <w:pPr>
        <w:rPr>
          <w:rFonts w:ascii="Arial" w:hAnsi="Arial" w:cs="Arial"/>
          <w:sz w:val="22"/>
          <w:szCs w:val="22"/>
        </w:rPr>
      </w:pPr>
      <w:r w:rsidRPr="00485892">
        <w:rPr>
          <w:rFonts w:ascii="Arial" w:hAnsi="Arial" w:cs="Arial"/>
          <w:sz w:val="22"/>
          <w:szCs w:val="22"/>
        </w:rPr>
        <w:t xml:space="preserve">Naročnik in dobavitelj okvirnega sporazuma se nadalje dogovorita, da bo naročnik pri dobavitelju, v kolikor bi se pojavila potreba, po predhodnem pisnem naročilu kupoval tudi </w:t>
      </w:r>
      <w:r w:rsidRPr="00485892">
        <w:rPr>
          <w:rFonts w:ascii="Arial" w:hAnsi="Arial" w:cs="Arial"/>
          <w:sz w:val="22"/>
          <w:szCs w:val="22"/>
        </w:rPr>
        <w:lastRenderedPageBreak/>
        <w:t xml:space="preserve">blago, ki vsebinsko ustreza predmetu javnega naročila in ni navedeno v obrazcu </w:t>
      </w:r>
      <w:r w:rsidRPr="00485892">
        <w:rPr>
          <w:rFonts w:ascii="Arial" w:hAnsi="Arial" w:cs="Arial"/>
          <w:spacing w:val="-2"/>
          <w:sz w:val="22"/>
          <w:szCs w:val="22"/>
        </w:rPr>
        <w:t>»Predračun«</w:t>
      </w:r>
      <w:r w:rsidRPr="00485892">
        <w:rPr>
          <w:rFonts w:ascii="Arial" w:hAnsi="Arial" w:cs="Arial"/>
          <w:sz w:val="22"/>
          <w:szCs w:val="22"/>
        </w:rPr>
        <w:t>, če ga bo potreboval in ga bo dobavitelj imel v svojem prodajnem programu.</w:t>
      </w:r>
      <w:r w:rsidRPr="00485892">
        <w:t xml:space="preserve"> </w:t>
      </w:r>
      <w:r>
        <w:rPr>
          <w:rFonts w:ascii="Arial" w:hAnsi="Arial" w:cs="Arial"/>
          <w:sz w:val="22"/>
          <w:szCs w:val="22"/>
        </w:rPr>
        <w:t>Vrednost teh naročil</w:t>
      </w:r>
      <w:r w:rsidRPr="00485892">
        <w:rPr>
          <w:rFonts w:ascii="Arial" w:hAnsi="Arial" w:cs="Arial"/>
          <w:sz w:val="22"/>
          <w:szCs w:val="22"/>
        </w:rPr>
        <w:t xml:space="preserve"> je največ </w:t>
      </w:r>
      <w:r w:rsidR="007A0F81">
        <w:rPr>
          <w:rFonts w:ascii="Arial" w:hAnsi="Arial" w:cs="Arial"/>
          <w:sz w:val="22"/>
          <w:szCs w:val="22"/>
        </w:rPr>
        <w:t>10 % skupne vr</w:t>
      </w:r>
      <w:r w:rsidR="000966B3">
        <w:rPr>
          <w:rFonts w:ascii="Arial" w:hAnsi="Arial" w:cs="Arial"/>
          <w:sz w:val="22"/>
          <w:szCs w:val="22"/>
        </w:rPr>
        <w:t>ednosti sklopov</w:t>
      </w:r>
      <w:r w:rsidR="007A0F81">
        <w:rPr>
          <w:rFonts w:ascii="Arial" w:hAnsi="Arial" w:cs="Arial"/>
          <w:sz w:val="22"/>
          <w:szCs w:val="22"/>
        </w:rPr>
        <w:t xml:space="preserve">, za katere je naročnik z dobaviteljem sklenil ta okvirni sporazum. </w:t>
      </w:r>
    </w:p>
    <w:p w:rsidR="00DA573A" w:rsidRPr="00485892" w:rsidRDefault="00DA573A" w:rsidP="00DA573A">
      <w:pPr>
        <w:rPr>
          <w:rFonts w:ascii="Arial" w:hAnsi="Arial" w:cs="Arial"/>
          <w:sz w:val="22"/>
          <w:szCs w:val="22"/>
        </w:rPr>
      </w:pPr>
    </w:p>
    <w:p w:rsidR="00DA573A" w:rsidRDefault="00DA573A" w:rsidP="00DA573A">
      <w:pPr>
        <w:rPr>
          <w:rFonts w:ascii="Arial" w:hAnsi="Arial" w:cs="Arial"/>
          <w:sz w:val="22"/>
          <w:szCs w:val="22"/>
        </w:rPr>
      </w:pPr>
    </w:p>
    <w:p w:rsidR="00DA573A" w:rsidRPr="00243894" w:rsidRDefault="00DA573A" w:rsidP="00DA573A">
      <w:pPr>
        <w:pStyle w:val="Odstavekseznama"/>
        <w:numPr>
          <w:ilvl w:val="0"/>
          <w:numId w:val="5"/>
        </w:numPr>
        <w:jc w:val="center"/>
        <w:rPr>
          <w:rFonts w:ascii="Arial" w:hAnsi="Arial" w:cs="Arial"/>
          <w:sz w:val="22"/>
          <w:szCs w:val="22"/>
        </w:rPr>
      </w:pPr>
      <w:r>
        <w:rPr>
          <w:rFonts w:ascii="Arial" w:hAnsi="Arial" w:cs="Arial"/>
          <w:sz w:val="22"/>
          <w:szCs w:val="22"/>
        </w:rPr>
        <w:t>člen</w:t>
      </w:r>
    </w:p>
    <w:p w:rsidR="00DA573A" w:rsidRDefault="00DA573A" w:rsidP="00DA573A">
      <w:pPr>
        <w:shd w:val="clear" w:color="auto" w:fill="FFFFFF"/>
        <w:rPr>
          <w:rFonts w:ascii="Arial" w:hAnsi="Arial" w:cs="Arial"/>
          <w:sz w:val="22"/>
          <w:szCs w:val="22"/>
        </w:rPr>
      </w:pPr>
    </w:p>
    <w:p w:rsidR="00DA573A" w:rsidRDefault="00DA573A" w:rsidP="00DA573A">
      <w:pPr>
        <w:shd w:val="clear" w:color="auto" w:fill="FFFFFF"/>
        <w:rPr>
          <w:rFonts w:ascii="Arial" w:hAnsi="Arial" w:cs="Arial"/>
          <w:sz w:val="22"/>
          <w:szCs w:val="22"/>
        </w:rPr>
      </w:pPr>
      <w:r>
        <w:rPr>
          <w:rFonts w:ascii="Arial" w:hAnsi="Arial" w:cs="Arial"/>
          <w:sz w:val="22"/>
          <w:szCs w:val="22"/>
        </w:rPr>
        <w:t xml:space="preserve">Vrsta, lastnosti, kakovost in </w:t>
      </w:r>
      <w:r w:rsidRPr="0075490D">
        <w:rPr>
          <w:rFonts w:ascii="Arial" w:hAnsi="Arial" w:cs="Arial"/>
          <w:sz w:val="22"/>
          <w:szCs w:val="22"/>
        </w:rPr>
        <w:t xml:space="preserve">opis blaga so opredeljeni </w:t>
      </w:r>
      <w:r>
        <w:rPr>
          <w:rFonts w:ascii="Arial" w:hAnsi="Arial" w:cs="Arial"/>
          <w:sz w:val="22"/>
          <w:szCs w:val="22"/>
        </w:rPr>
        <w:t xml:space="preserve">v obrazcih »Predračun« in </w:t>
      </w:r>
      <w:r w:rsidRPr="0075490D">
        <w:rPr>
          <w:rFonts w:ascii="Arial" w:hAnsi="Arial" w:cs="Arial"/>
          <w:sz w:val="22"/>
          <w:szCs w:val="22"/>
        </w:rPr>
        <w:t>»</w:t>
      </w:r>
      <w:r>
        <w:rPr>
          <w:rFonts w:ascii="Arial" w:hAnsi="Arial" w:cs="Arial"/>
          <w:sz w:val="22"/>
          <w:szCs w:val="22"/>
        </w:rPr>
        <w:t>Specifikacije</w:t>
      </w:r>
      <w:r w:rsidRPr="0075490D">
        <w:rPr>
          <w:rFonts w:ascii="Arial" w:hAnsi="Arial" w:cs="Arial"/>
          <w:sz w:val="22"/>
          <w:szCs w:val="22"/>
        </w:rPr>
        <w:t>«, količine pa bodo natančneje opredeljene v posameznem naročilu naročnika.</w:t>
      </w:r>
    </w:p>
    <w:p w:rsidR="00DA573A" w:rsidRPr="0075490D" w:rsidRDefault="00DA573A" w:rsidP="00DA573A">
      <w:pPr>
        <w:shd w:val="clear" w:color="auto" w:fill="FFFFFF"/>
        <w:rPr>
          <w:rFonts w:ascii="Arial" w:hAnsi="Arial" w:cs="Arial"/>
          <w:sz w:val="22"/>
          <w:szCs w:val="22"/>
        </w:rPr>
      </w:pPr>
    </w:p>
    <w:p w:rsidR="00DA573A" w:rsidRDefault="00DA573A" w:rsidP="00DA573A">
      <w:pPr>
        <w:shd w:val="clear" w:color="auto" w:fill="FFFFFF"/>
        <w:rPr>
          <w:rFonts w:ascii="Arial" w:hAnsi="Arial" w:cs="Arial"/>
          <w:sz w:val="22"/>
          <w:szCs w:val="22"/>
        </w:rPr>
      </w:pPr>
      <w:r w:rsidRPr="0075490D">
        <w:rPr>
          <w:rFonts w:ascii="Arial" w:hAnsi="Arial" w:cs="Arial"/>
          <w:sz w:val="22"/>
          <w:szCs w:val="22"/>
        </w:rPr>
        <w:t xml:space="preserve">Cene za blago, ki je predmet tega sporazuma, so določene </w:t>
      </w:r>
      <w:r>
        <w:rPr>
          <w:rFonts w:ascii="Arial" w:hAnsi="Arial" w:cs="Arial"/>
          <w:sz w:val="22"/>
          <w:szCs w:val="22"/>
        </w:rPr>
        <w:t xml:space="preserve">v obrazcu </w:t>
      </w:r>
      <w:r w:rsidRPr="0075490D">
        <w:rPr>
          <w:rFonts w:ascii="Arial" w:hAnsi="Arial" w:cs="Arial"/>
          <w:sz w:val="22"/>
          <w:szCs w:val="22"/>
        </w:rPr>
        <w:t>»</w:t>
      </w:r>
      <w:r>
        <w:rPr>
          <w:rFonts w:ascii="Arial" w:hAnsi="Arial" w:cs="Arial"/>
          <w:sz w:val="22"/>
          <w:szCs w:val="22"/>
        </w:rPr>
        <w:t>Predračun</w:t>
      </w:r>
      <w:r w:rsidRPr="0075490D">
        <w:rPr>
          <w:rFonts w:ascii="Arial" w:hAnsi="Arial" w:cs="Arial"/>
          <w:sz w:val="22"/>
          <w:szCs w:val="22"/>
        </w:rPr>
        <w:t>«</w:t>
      </w:r>
      <w:r>
        <w:rPr>
          <w:rFonts w:ascii="Arial" w:hAnsi="Arial" w:cs="Arial"/>
          <w:sz w:val="22"/>
          <w:szCs w:val="22"/>
        </w:rPr>
        <w:t>, kot jih je ponudil izbrani dobavitelj</w:t>
      </w:r>
      <w:r w:rsidRPr="0075490D">
        <w:rPr>
          <w:rFonts w:ascii="Arial" w:hAnsi="Arial" w:cs="Arial"/>
          <w:sz w:val="22"/>
          <w:szCs w:val="22"/>
        </w:rPr>
        <w:t>.</w:t>
      </w:r>
    </w:p>
    <w:p w:rsidR="00DA573A" w:rsidRDefault="00DA573A" w:rsidP="00DA573A">
      <w:pPr>
        <w:rPr>
          <w:rFonts w:ascii="Arial" w:hAnsi="Arial" w:cs="Arial"/>
          <w:sz w:val="22"/>
          <w:szCs w:val="22"/>
        </w:rPr>
      </w:pPr>
    </w:p>
    <w:p w:rsidR="00DA573A" w:rsidRPr="0075490D" w:rsidRDefault="00DA573A" w:rsidP="00DA573A">
      <w:pPr>
        <w:shd w:val="clear" w:color="auto" w:fill="FFFFFF"/>
        <w:rPr>
          <w:rFonts w:ascii="Arial" w:hAnsi="Arial" w:cs="Arial"/>
          <w:sz w:val="22"/>
          <w:szCs w:val="22"/>
        </w:rPr>
      </w:pPr>
      <w:r>
        <w:rPr>
          <w:rFonts w:ascii="Arial" w:hAnsi="Arial" w:cs="Arial"/>
          <w:sz w:val="22"/>
          <w:szCs w:val="22"/>
        </w:rPr>
        <w:t xml:space="preserve">Ponudbene cene za blago </w:t>
      </w:r>
      <w:r w:rsidRPr="0075490D">
        <w:rPr>
          <w:rFonts w:ascii="Arial" w:hAnsi="Arial" w:cs="Arial"/>
          <w:sz w:val="22"/>
          <w:szCs w:val="22"/>
        </w:rPr>
        <w:t>z vključenim davkom na dodano vrednost, z morebitnimi popusti in stroški distr</w:t>
      </w:r>
      <w:r>
        <w:rPr>
          <w:rFonts w:ascii="Arial" w:hAnsi="Arial" w:cs="Arial"/>
          <w:sz w:val="22"/>
          <w:szCs w:val="22"/>
        </w:rPr>
        <w:t>ibucije morajo biti končne cene</w:t>
      </w:r>
      <w:r w:rsidRPr="0075490D">
        <w:rPr>
          <w:rFonts w:ascii="Arial" w:hAnsi="Arial" w:cs="Arial"/>
          <w:sz w:val="22"/>
          <w:szCs w:val="22"/>
        </w:rPr>
        <w:t xml:space="preserve"> in </w:t>
      </w:r>
      <w:r w:rsidRPr="009645D6">
        <w:rPr>
          <w:rFonts w:ascii="Arial" w:hAnsi="Arial" w:cs="Arial"/>
          <w:sz w:val="22"/>
          <w:szCs w:val="22"/>
        </w:rPr>
        <w:t>so fiksne za</w:t>
      </w:r>
      <w:r w:rsidRPr="0075490D">
        <w:rPr>
          <w:rFonts w:ascii="Arial" w:hAnsi="Arial" w:cs="Arial"/>
          <w:sz w:val="22"/>
          <w:szCs w:val="22"/>
        </w:rPr>
        <w:t xml:space="preserve"> čas trajanja veljavnosti okvirnega sporazuma</w:t>
      </w:r>
      <w:r>
        <w:rPr>
          <w:rFonts w:ascii="Arial" w:hAnsi="Arial" w:cs="Arial"/>
          <w:sz w:val="22"/>
          <w:szCs w:val="22"/>
        </w:rPr>
        <w:t>.</w:t>
      </w:r>
    </w:p>
    <w:p w:rsidR="00DA573A" w:rsidRDefault="00DA573A" w:rsidP="00DA573A">
      <w:pPr>
        <w:rPr>
          <w:rFonts w:ascii="Arial" w:hAnsi="Arial" w:cs="Arial"/>
          <w:sz w:val="22"/>
          <w:szCs w:val="22"/>
        </w:rPr>
      </w:pPr>
    </w:p>
    <w:p w:rsidR="00DA573A" w:rsidRPr="00457699" w:rsidRDefault="00DA573A" w:rsidP="00DA573A">
      <w:pPr>
        <w:rPr>
          <w:rFonts w:ascii="Arial" w:hAnsi="Arial" w:cs="Arial"/>
          <w:sz w:val="22"/>
          <w:szCs w:val="22"/>
        </w:rPr>
      </w:pPr>
      <w:r w:rsidRPr="00457699">
        <w:rPr>
          <w:rFonts w:ascii="Arial" w:hAnsi="Arial" w:cs="Arial"/>
          <w:sz w:val="22"/>
          <w:szCs w:val="22"/>
        </w:rPr>
        <w:t>Cene za blago iz 4. odstavka prejšnjega člena se zaračunavajo po cenah iz uradnega cenika dobavitelja. Cena dodatnega blaga ne sme biti višja od cene po c</w:t>
      </w:r>
      <w:r w:rsidR="009645D6">
        <w:rPr>
          <w:rFonts w:ascii="Arial" w:hAnsi="Arial" w:cs="Arial"/>
          <w:sz w:val="22"/>
          <w:szCs w:val="22"/>
        </w:rPr>
        <w:t>eniku dobavitelja za maloprodajo</w:t>
      </w:r>
      <w:r w:rsidRPr="00457699">
        <w:rPr>
          <w:rFonts w:ascii="Arial" w:hAnsi="Arial" w:cs="Arial"/>
          <w:sz w:val="22"/>
          <w:szCs w:val="22"/>
        </w:rPr>
        <w:t xml:space="preserve"> in mora imeti obračunan popust naveden v obrazcu Predračun</w:t>
      </w:r>
      <w:r>
        <w:rPr>
          <w:rFonts w:ascii="Arial" w:hAnsi="Arial" w:cs="Arial"/>
          <w:sz w:val="22"/>
          <w:szCs w:val="22"/>
        </w:rPr>
        <w:t>.</w:t>
      </w:r>
    </w:p>
    <w:p w:rsidR="00DA573A" w:rsidRDefault="00DA573A" w:rsidP="00DA573A">
      <w:pPr>
        <w:rPr>
          <w:rFonts w:ascii="Arial" w:hAnsi="Arial" w:cs="Arial"/>
          <w:sz w:val="22"/>
          <w:szCs w:val="22"/>
        </w:rPr>
      </w:pPr>
    </w:p>
    <w:p w:rsidR="00DA573A" w:rsidRDefault="000966B3" w:rsidP="00DA573A">
      <w:pPr>
        <w:rPr>
          <w:rFonts w:ascii="Arial" w:hAnsi="Arial" w:cs="Arial"/>
          <w:sz w:val="22"/>
          <w:szCs w:val="22"/>
        </w:rPr>
      </w:pPr>
      <w:r>
        <w:rPr>
          <w:rFonts w:ascii="Arial" w:hAnsi="Arial" w:cs="Arial"/>
          <w:sz w:val="22"/>
          <w:szCs w:val="22"/>
        </w:rPr>
        <w:t xml:space="preserve">Skupna ocenjena </w:t>
      </w:r>
      <w:r w:rsidR="00DA573A" w:rsidRPr="007353B9">
        <w:rPr>
          <w:rFonts w:ascii="Arial" w:hAnsi="Arial" w:cs="Arial"/>
          <w:sz w:val="22"/>
          <w:szCs w:val="22"/>
        </w:rPr>
        <w:t xml:space="preserve"> vrednost </w:t>
      </w:r>
      <w:r w:rsidR="00DA573A">
        <w:rPr>
          <w:rFonts w:ascii="Arial" w:hAnsi="Arial" w:cs="Arial"/>
          <w:sz w:val="22"/>
          <w:szCs w:val="22"/>
        </w:rPr>
        <w:t>okvirnega sporazuma</w:t>
      </w:r>
      <w:r w:rsidR="00DA573A" w:rsidRPr="00FA7533">
        <w:rPr>
          <w:rFonts w:ascii="Arial" w:hAnsi="Arial" w:cs="Arial"/>
          <w:sz w:val="22"/>
          <w:szCs w:val="22"/>
        </w:rPr>
        <w:t xml:space="preserve"> je</w:t>
      </w:r>
      <w:r w:rsidR="00DA573A">
        <w:rPr>
          <w:rFonts w:ascii="Arial" w:hAnsi="Arial" w:cs="Arial"/>
          <w:color w:val="FF0000"/>
          <w:sz w:val="22"/>
          <w:szCs w:val="22"/>
        </w:rPr>
        <w:t xml:space="preserve"> </w:t>
      </w:r>
      <w:r w:rsidR="00DA573A">
        <w:rPr>
          <w:rFonts w:ascii="Arial" w:hAnsi="Arial" w:cs="Arial"/>
          <w:sz w:val="22"/>
          <w:szCs w:val="22"/>
        </w:rPr>
        <w:t xml:space="preserve">______ EUR </w:t>
      </w:r>
      <w:r w:rsidR="00DA573A" w:rsidRPr="006665A9">
        <w:rPr>
          <w:rFonts w:ascii="Arial" w:hAnsi="Arial" w:cs="Arial"/>
          <w:sz w:val="22"/>
          <w:szCs w:val="22"/>
        </w:rPr>
        <w:t>brez DDV</w:t>
      </w:r>
      <w:r w:rsidR="00DA573A">
        <w:rPr>
          <w:rFonts w:ascii="Arial" w:hAnsi="Arial" w:cs="Arial"/>
          <w:sz w:val="22"/>
          <w:szCs w:val="22"/>
        </w:rPr>
        <w:t xml:space="preserve"> oz. __________ EUR z DDV</w:t>
      </w:r>
      <w:r w:rsidR="00DA573A">
        <w:t>.</w:t>
      </w:r>
    </w:p>
    <w:p w:rsidR="00DA573A" w:rsidRPr="007353B9" w:rsidRDefault="00DA573A" w:rsidP="00DA573A">
      <w:pPr>
        <w:rPr>
          <w:rFonts w:ascii="Arial" w:hAnsi="Arial" w:cs="Arial"/>
          <w:sz w:val="22"/>
          <w:szCs w:val="22"/>
        </w:rPr>
      </w:pPr>
    </w:p>
    <w:p w:rsidR="00DA573A" w:rsidRPr="009E5544" w:rsidRDefault="00DA573A" w:rsidP="00DA573A">
      <w:pPr>
        <w:rPr>
          <w:rFonts w:ascii="Arial" w:hAnsi="Arial" w:cs="Arial"/>
          <w:sz w:val="22"/>
          <w:szCs w:val="22"/>
        </w:rPr>
      </w:pPr>
    </w:p>
    <w:p w:rsidR="00DA573A" w:rsidRPr="007D4DF2" w:rsidRDefault="00DA573A" w:rsidP="00DA573A">
      <w:pPr>
        <w:pStyle w:val="Odstavekseznama"/>
        <w:numPr>
          <w:ilvl w:val="0"/>
          <w:numId w:val="5"/>
        </w:numPr>
        <w:jc w:val="center"/>
        <w:rPr>
          <w:rFonts w:ascii="Arial" w:hAnsi="Arial" w:cs="Arial"/>
          <w:sz w:val="22"/>
          <w:szCs w:val="22"/>
        </w:rPr>
      </w:pPr>
      <w:r w:rsidRPr="00DD34AC">
        <w:rPr>
          <w:rFonts w:ascii="Arial" w:hAnsi="Arial" w:cs="Arial"/>
          <w:sz w:val="22"/>
          <w:szCs w:val="22"/>
        </w:rPr>
        <w:t>člen</w:t>
      </w:r>
    </w:p>
    <w:p w:rsidR="00DA573A" w:rsidRDefault="00DA573A" w:rsidP="00DA573A">
      <w:pPr>
        <w:rPr>
          <w:rFonts w:ascii="Arial" w:hAnsi="Arial" w:cs="Arial"/>
          <w:sz w:val="22"/>
          <w:szCs w:val="22"/>
        </w:rPr>
      </w:pPr>
    </w:p>
    <w:p w:rsidR="00DA573A" w:rsidRPr="007D4DF2" w:rsidRDefault="00DA573A" w:rsidP="00DA573A">
      <w:pPr>
        <w:rPr>
          <w:rFonts w:ascii="Arial" w:hAnsi="Arial" w:cs="Arial"/>
          <w:sz w:val="22"/>
          <w:szCs w:val="22"/>
        </w:rPr>
      </w:pPr>
      <w:r w:rsidRPr="007D4DF2">
        <w:rPr>
          <w:rFonts w:ascii="Arial" w:hAnsi="Arial" w:cs="Arial"/>
          <w:sz w:val="22"/>
          <w:szCs w:val="22"/>
        </w:rPr>
        <w:t xml:space="preserve">Dobavitelj bo račune za dobavljeno blago izstavljal </w:t>
      </w:r>
      <w:r>
        <w:rPr>
          <w:rFonts w:ascii="Arial" w:hAnsi="Arial" w:cs="Arial"/>
          <w:sz w:val="22"/>
          <w:szCs w:val="22"/>
        </w:rPr>
        <w:t>za vsako dobavo posebej.</w:t>
      </w:r>
      <w:r w:rsidRPr="007D4DF2">
        <w:rPr>
          <w:rFonts w:ascii="Arial" w:hAnsi="Arial" w:cs="Arial"/>
          <w:sz w:val="22"/>
          <w:szCs w:val="22"/>
        </w:rPr>
        <w:t xml:space="preserve"> Podlaga za izstavitev računa je specificirana dobavnica</w:t>
      </w:r>
      <w:r>
        <w:rPr>
          <w:rFonts w:ascii="Arial" w:hAnsi="Arial" w:cs="Arial"/>
          <w:sz w:val="22"/>
          <w:szCs w:val="22"/>
        </w:rPr>
        <w:t xml:space="preserve">, </w:t>
      </w:r>
      <w:r w:rsidRPr="007D4DF2">
        <w:rPr>
          <w:rFonts w:ascii="Arial" w:hAnsi="Arial" w:cs="Arial"/>
          <w:sz w:val="22"/>
          <w:szCs w:val="22"/>
        </w:rPr>
        <w:t>ki jo je ob dobaviteljevi pravilni izpolnitvi podpisal naročnik</w:t>
      </w:r>
      <w:r>
        <w:rPr>
          <w:rFonts w:ascii="Arial" w:hAnsi="Arial" w:cs="Arial"/>
          <w:sz w:val="22"/>
          <w:szCs w:val="22"/>
        </w:rPr>
        <w:t>.</w:t>
      </w:r>
    </w:p>
    <w:p w:rsidR="00DA573A" w:rsidRDefault="00DA573A" w:rsidP="00DA573A">
      <w:pPr>
        <w:rPr>
          <w:rFonts w:ascii="Arial" w:hAnsi="Arial" w:cs="Arial"/>
          <w:sz w:val="22"/>
          <w:szCs w:val="22"/>
        </w:rPr>
      </w:pPr>
    </w:p>
    <w:p w:rsidR="00DA573A" w:rsidRPr="00732279" w:rsidRDefault="00DA573A" w:rsidP="00DA573A">
      <w:pPr>
        <w:rPr>
          <w:rFonts w:ascii="Arial" w:hAnsi="Arial" w:cs="Arial"/>
          <w:i/>
          <w:sz w:val="22"/>
          <w:szCs w:val="22"/>
        </w:rPr>
      </w:pPr>
      <w:r w:rsidRPr="00732279">
        <w:rPr>
          <w:rFonts w:ascii="Arial" w:hAnsi="Arial" w:cs="Arial"/>
          <w:sz w:val="22"/>
          <w:szCs w:val="22"/>
        </w:rPr>
        <w:t>Dobavitelj mora izstaviti račun v predpisani elektronski obliki (e-račun) preko portala Uprave za javna plačila (UJP), p</w:t>
      </w:r>
      <w:r>
        <w:rPr>
          <w:rFonts w:ascii="Arial" w:hAnsi="Arial" w:cs="Arial"/>
          <w:sz w:val="22"/>
          <w:szCs w:val="22"/>
        </w:rPr>
        <w:t xml:space="preserve">ri čemer morajo biti dobavnice </w:t>
      </w:r>
      <w:r w:rsidRPr="00732279">
        <w:rPr>
          <w:rFonts w:ascii="Arial" w:hAnsi="Arial" w:cs="Arial"/>
          <w:sz w:val="22"/>
          <w:szCs w:val="22"/>
        </w:rPr>
        <w:t xml:space="preserve">in morebitne druge priloge priložene k računu, in sicer </w:t>
      </w:r>
      <w:proofErr w:type="spellStart"/>
      <w:r w:rsidRPr="00732279">
        <w:rPr>
          <w:rFonts w:ascii="Arial" w:hAnsi="Arial" w:cs="Arial"/>
          <w:sz w:val="22"/>
          <w:szCs w:val="22"/>
        </w:rPr>
        <w:t>skenirane</w:t>
      </w:r>
      <w:proofErr w:type="spellEnd"/>
      <w:r w:rsidRPr="00732279">
        <w:rPr>
          <w:rFonts w:ascii="Arial" w:hAnsi="Arial" w:cs="Arial"/>
          <w:sz w:val="22"/>
          <w:szCs w:val="22"/>
        </w:rPr>
        <w:t xml:space="preserve"> v formatu .</w:t>
      </w:r>
      <w:proofErr w:type="spellStart"/>
      <w:r w:rsidRPr="00732279">
        <w:rPr>
          <w:rFonts w:ascii="Arial" w:hAnsi="Arial" w:cs="Arial"/>
          <w:sz w:val="22"/>
          <w:szCs w:val="22"/>
        </w:rPr>
        <w:t>pdf</w:t>
      </w:r>
      <w:proofErr w:type="spellEnd"/>
      <w:r w:rsidRPr="00732279">
        <w:rPr>
          <w:rFonts w:ascii="Arial" w:hAnsi="Arial" w:cs="Arial"/>
          <w:sz w:val="22"/>
          <w:szCs w:val="22"/>
        </w:rPr>
        <w:t xml:space="preserve"> </w:t>
      </w:r>
    </w:p>
    <w:p w:rsidR="00DA573A" w:rsidRPr="00732279" w:rsidRDefault="00DA573A" w:rsidP="00DA573A">
      <w:pPr>
        <w:rPr>
          <w:rFonts w:ascii="Arial" w:hAnsi="Arial" w:cs="Arial"/>
          <w:sz w:val="22"/>
          <w:szCs w:val="22"/>
        </w:rPr>
      </w:pPr>
    </w:p>
    <w:p w:rsidR="00DA573A" w:rsidRPr="00732279" w:rsidRDefault="00DA573A" w:rsidP="00DA573A">
      <w:pPr>
        <w:rPr>
          <w:rFonts w:ascii="Arial" w:hAnsi="Arial" w:cs="Arial"/>
          <w:sz w:val="22"/>
          <w:szCs w:val="22"/>
        </w:rPr>
      </w:pPr>
      <w:r w:rsidRPr="00732279">
        <w:rPr>
          <w:rFonts w:ascii="Arial" w:hAnsi="Arial" w:cs="Arial"/>
          <w:sz w:val="22"/>
          <w:szCs w:val="22"/>
        </w:rPr>
        <w:t>Pri izstavitvi vsakega računa se mora dobavitelj s</w:t>
      </w:r>
      <w:r>
        <w:rPr>
          <w:rFonts w:ascii="Arial" w:hAnsi="Arial" w:cs="Arial"/>
          <w:sz w:val="22"/>
          <w:szCs w:val="22"/>
        </w:rPr>
        <w:t>klicevati na številko tega okvirnega sporazuma</w:t>
      </w:r>
      <w:r w:rsidRPr="00732279">
        <w:rPr>
          <w:rFonts w:ascii="Arial" w:hAnsi="Arial" w:cs="Arial"/>
          <w:sz w:val="22"/>
          <w:szCs w:val="22"/>
        </w:rPr>
        <w:t>.</w:t>
      </w:r>
    </w:p>
    <w:p w:rsidR="00DA573A" w:rsidRPr="00732279" w:rsidRDefault="00DA573A" w:rsidP="00DA573A">
      <w:pPr>
        <w:rPr>
          <w:rFonts w:ascii="Arial" w:hAnsi="Arial" w:cs="Arial"/>
          <w:sz w:val="22"/>
          <w:szCs w:val="22"/>
        </w:rPr>
      </w:pPr>
    </w:p>
    <w:p w:rsidR="00DA573A" w:rsidRDefault="00DA573A" w:rsidP="00DA573A">
      <w:pPr>
        <w:rPr>
          <w:rFonts w:ascii="Arial" w:hAnsi="Arial" w:cs="Arial"/>
          <w:sz w:val="22"/>
          <w:szCs w:val="22"/>
        </w:rPr>
      </w:pPr>
      <w:r w:rsidRPr="00052105">
        <w:rPr>
          <w:rFonts w:ascii="Arial" w:hAnsi="Arial" w:cs="Arial"/>
          <w:sz w:val="22"/>
          <w:szCs w:val="22"/>
        </w:rPr>
        <w:t>Naročnik se zaveže, da bo račun za opravljeno dobavo p</w:t>
      </w:r>
      <w:r w:rsidR="007A0F81">
        <w:rPr>
          <w:rFonts w:ascii="Arial" w:hAnsi="Arial" w:cs="Arial"/>
          <w:sz w:val="22"/>
          <w:szCs w:val="22"/>
        </w:rPr>
        <w:t xml:space="preserve">lačal v roku 30 dni, </w:t>
      </w:r>
      <w:r w:rsidRPr="00052105">
        <w:rPr>
          <w:rFonts w:ascii="Arial" w:hAnsi="Arial" w:cs="Arial"/>
          <w:sz w:val="22"/>
          <w:szCs w:val="22"/>
        </w:rPr>
        <w:t xml:space="preserve"> po uradnem prejemu pravilno izstavljenega računa, ki ni zavrnjen v roku osmih dni od prejema, na transakcijski račun dobavitelja št: </w:t>
      </w:r>
      <w:r w:rsidRPr="00E97370">
        <w:rPr>
          <w:rFonts w:ascii="Arial" w:hAnsi="Arial" w:cs="Arial"/>
          <w:sz w:val="22"/>
          <w:szCs w:val="22"/>
        </w:rPr>
        <w:t>SI56</w:t>
      </w:r>
      <w:r>
        <w:rPr>
          <w:rFonts w:ascii="Arial" w:hAnsi="Arial" w:cs="Arial"/>
          <w:sz w:val="22"/>
          <w:szCs w:val="22"/>
        </w:rPr>
        <w:t xml:space="preserve"> </w:t>
      </w:r>
      <w:r w:rsidRPr="006A4F5C">
        <w:rPr>
          <w:rFonts w:ascii="Arial" w:eastAsiaTheme="minorHAnsi" w:hAnsi="Arial" w:cs="Arial"/>
          <w:sz w:val="22"/>
          <w:szCs w:val="22"/>
          <w:highlight w:val="yellow"/>
          <w:lang w:eastAsia="en-US"/>
        </w:rPr>
        <w:t>__________</w:t>
      </w:r>
      <w:r w:rsidRPr="00E97370">
        <w:rPr>
          <w:rFonts w:ascii="Arial" w:hAnsi="Arial" w:cs="Arial"/>
          <w:sz w:val="22"/>
          <w:szCs w:val="22"/>
        </w:rPr>
        <w:t xml:space="preserve"> odprt pri </w:t>
      </w:r>
      <w:r w:rsidRPr="006A4F5C">
        <w:rPr>
          <w:rFonts w:ascii="Arial" w:hAnsi="Arial" w:cs="Arial"/>
          <w:sz w:val="22"/>
          <w:szCs w:val="22"/>
          <w:highlight w:val="yellow"/>
        </w:rPr>
        <w:t>________</w:t>
      </w:r>
      <w:r w:rsidRPr="00E97370">
        <w:rPr>
          <w:rFonts w:ascii="Arial" w:hAnsi="Arial" w:cs="Arial"/>
          <w:sz w:val="22"/>
          <w:szCs w:val="22"/>
        </w:rPr>
        <w:t>.</w:t>
      </w:r>
      <w:r>
        <w:rPr>
          <w:rFonts w:ascii="Arial" w:hAnsi="Arial" w:cs="Arial"/>
          <w:sz w:val="22"/>
          <w:szCs w:val="22"/>
        </w:rPr>
        <w:t xml:space="preserve"> </w:t>
      </w:r>
    </w:p>
    <w:p w:rsidR="00DA573A" w:rsidRPr="00732279" w:rsidRDefault="00DA573A" w:rsidP="00DA573A">
      <w:pPr>
        <w:rPr>
          <w:rFonts w:ascii="Arial" w:hAnsi="Arial" w:cs="Arial"/>
          <w:sz w:val="22"/>
          <w:szCs w:val="22"/>
        </w:rPr>
      </w:pPr>
    </w:p>
    <w:p w:rsidR="00DA573A" w:rsidRPr="007D4DF2" w:rsidRDefault="00DA573A" w:rsidP="00DA573A">
      <w:pPr>
        <w:rPr>
          <w:rFonts w:ascii="Arial" w:hAnsi="Arial" w:cs="Arial"/>
          <w:sz w:val="22"/>
          <w:szCs w:val="22"/>
        </w:rPr>
      </w:pPr>
    </w:p>
    <w:p w:rsidR="00DA573A" w:rsidRDefault="00DA573A" w:rsidP="00DA573A">
      <w:pPr>
        <w:pStyle w:val="Odstavekseznama"/>
        <w:numPr>
          <w:ilvl w:val="0"/>
          <w:numId w:val="5"/>
        </w:numPr>
        <w:jc w:val="center"/>
        <w:rPr>
          <w:rFonts w:ascii="Arial" w:hAnsi="Arial" w:cs="Arial"/>
          <w:sz w:val="22"/>
          <w:szCs w:val="22"/>
        </w:rPr>
      </w:pPr>
      <w:r>
        <w:rPr>
          <w:rFonts w:ascii="Arial" w:hAnsi="Arial" w:cs="Arial"/>
          <w:sz w:val="22"/>
          <w:szCs w:val="22"/>
        </w:rPr>
        <w:t>člen</w:t>
      </w:r>
    </w:p>
    <w:p w:rsidR="00DA573A" w:rsidRDefault="00DA573A" w:rsidP="00DA573A">
      <w:pPr>
        <w:shd w:val="clear" w:color="auto" w:fill="FFFFFF"/>
        <w:rPr>
          <w:rFonts w:ascii="Arial" w:hAnsi="Arial" w:cs="Arial"/>
          <w:sz w:val="22"/>
          <w:szCs w:val="22"/>
        </w:rPr>
      </w:pPr>
    </w:p>
    <w:p w:rsidR="00DA573A" w:rsidRDefault="00DA573A" w:rsidP="00DA573A">
      <w:pPr>
        <w:shd w:val="clear" w:color="auto" w:fill="FFFFFF"/>
        <w:rPr>
          <w:rFonts w:ascii="Arial" w:hAnsi="Arial" w:cs="Arial"/>
          <w:sz w:val="22"/>
          <w:szCs w:val="22"/>
        </w:rPr>
      </w:pPr>
      <w:r w:rsidRPr="00D403B8">
        <w:rPr>
          <w:rFonts w:ascii="Arial" w:hAnsi="Arial" w:cs="Arial"/>
          <w:sz w:val="22"/>
          <w:szCs w:val="22"/>
        </w:rPr>
        <w:t>S t</w:t>
      </w:r>
      <w:r>
        <w:rPr>
          <w:rFonts w:ascii="Arial" w:hAnsi="Arial" w:cs="Arial"/>
          <w:sz w:val="22"/>
          <w:szCs w:val="22"/>
        </w:rPr>
        <w:t>em</w:t>
      </w:r>
      <w:r w:rsidRPr="00D403B8">
        <w:rPr>
          <w:rFonts w:ascii="Arial" w:hAnsi="Arial" w:cs="Arial"/>
          <w:sz w:val="22"/>
          <w:szCs w:val="22"/>
        </w:rPr>
        <w:t xml:space="preserve"> </w:t>
      </w:r>
      <w:r>
        <w:rPr>
          <w:rFonts w:ascii="Arial" w:hAnsi="Arial" w:cs="Arial"/>
          <w:sz w:val="22"/>
          <w:szCs w:val="22"/>
        </w:rPr>
        <w:t>okvirnim sporazumom</w:t>
      </w:r>
      <w:r w:rsidRPr="00D403B8">
        <w:rPr>
          <w:rFonts w:ascii="Arial" w:hAnsi="Arial" w:cs="Arial"/>
          <w:sz w:val="22"/>
          <w:szCs w:val="22"/>
        </w:rPr>
        <w:t xml:space="preserve"> se dobavitelj zaveže, da bo </w:t>
      </w:r>
      <w:proofErr w:type="spellStart"/>
      <w:r w:rsidRPr="00D403B8">
        <w:rPr>
          <w:rFonts w:ascii="Arial" w:hAnsi="Arial" w:cs="Arial"/>
          <w:sz w:val="22"/>
          <w:szCs w:val="22"/>
        </w:rPr>
        <w:t>sukcesivno</w:t>
      </w:r>
      <w:proofErr w:type="spellEnd"/>
      <w:r w:rsidRPr="00D403B8">
        <w:rPr>
          <w:rFonts w:ascii="Arial" w:hAnsi="Arial" w:cs="Arial"/>
          <w:sz w:val="22"/>
          <w:szCs w:val="22"/>
        </w:rPr>
        <w:t>, glede na potrebe naročnika, dobavljal blago, naročnik pa mu bo za to plačeval s tem sporazumom dogovorjeno ceno.</w:t>
      </w:r>
    </w:p>
    <w:p w:rsidR="00DA573A" w:rsidRPr="00D403B8" w:rsidRDefault="00DA573A" w:rsidP="00DA573A">
      <w:pPr>
        <w:shd w:val="clear" w:color="auto" w:fill="FFFFFF"/>
        <w:rPr>
          <w:rFonts w:ascii="Arial" w:hAnsi="Arial" w:cs="Arial"/>
          <w:sz w:val="22"/>
          <w:szCs w:val="22"/>
        </w:rPr>
      </w:pPr>
    </w:p>
    <w:p w:rsidR="00DA573A" w:rsidRDefault="00DA573A" w:rsidP="00DA573A">
      <w:pPr>
        <w:shd w:val="clear" w:color="auto" w:fill="FFFFFF"/>
        <w:rPr>
          <w:rFonts w:ascii="Arial" w:hAnsi="Arial" w:cs="Arial"/>
          <w:sz w:val="22"/>
          <w:szCs w:val="22"/>
        </w:rPr>
      </w:pPr>
      <w:r w:rsidRPr="00AC72AF">
        <w:rPr>
          <w:rFonts w:ascii="Arial" w:hAnsi="Arial" w:cs="Arial"/>
          <w:sz w:val="22"/>
          <w:szCs w:val="22"/>
        </w:rPr>
        <w:t>Naročnik in dobavitelj se dogovor</w:t>
      </w:r>
      <w:r w:rsidR="0026383E">
        <w:rPr>
          <w:rFonts w:ascii="Arial" w:hAnsi="Arial" w:cs="Arial"/>
          <w:sz w:val="22"/>
          <w:szCs w:val="22"/>
        </w:rPr>
        <w:t>ita, da je rok dobave praviloma</w:t>
      </w:r>
      <w:r w:rsidR="007A0F81">
        <w:rPr>
          <w:rFonts w:ascii="Arial" w:hAnsi="Arial" w:cs="Arial"/>
          <w:sz w:val="22"/>
          <w:szCs w:val="22"/>
        </w:rPr>
        <w:t xml:space="preserve"> </w:t>
      </w:r>
      <w:r w:rsidR="00224B86">
        <w:rPr>
          <w:rFonts w:ascii="Arial" w:hAnsi="Arial" w:cs="Arial"/>
          <w:sz w:val="22"/>
          <w:szCs w:val="22"/>
        </w:rPr>
        <w:t>10 dni od naročila oz. skladno z dogovorom naročnika</w:t>
      </w:r>
      <w:r>
        <w:rPr>
          <w:rFonts w:ascii="Arial" w:hAnsi="Arial" w:cs="Arial"/>
          <w:sz w:val="22"/>
          <w:szCs w:val="22"/>
        </w:rPr>
        <w:t>.</w:t>
      </w:r>
      <w:r w:rsidRPr="00D403B8">
        <w:rPr>
          <w:rFonts w:ascii="Arial" w:hAnsi="Arial" w:cs="Arial"/>
          <w:sz w:val="22"/>
          <w:szCs w:val="22"/>
        </w:rPr>
        <w:t xml:space="preserve"> </w:t>
      </w:r>
    </w:p>
    <w:p w:rsidR="00DA573A" w:rsidRDefault="00DA573A" w:rsidP="00DA573A">
      <w:pPr>
        <w:shd w:val="clear" w:color="auto" w:fill="FFFFFF"/>
        <w:rPr>
          <w:rFonts w:ascii="Arial" w:hAnsi="Arial" w:cs="Arial"/>
          <w:sz w:val="22"/>
          <w:szCs w:val="22"/>
        </w:rPr>
      </w:pPr>
    </w:p>
    <w:p w:rsidR="009645D6" w:rsidRDefault="009645D6" w:rsidP="00DA573A">
      <w:pPr>
        <w:shd w:val="clear" w:color="auto" w:fill="FFFFFF"/>
        <w:rPr>
          <w:rFonts w:ascii="Arial" w:hAnsi="Arial" w:cs="Arial"/>
          <w:sz w:val="22"/>
          <w:szCs w:val="22"/>
        </w:rPr>
      </w:pPr>
    </w:p>
    <w:p w:rsidR="00224B86" w:rsidRDefault="00224B86" w:rsidP="00DA573A">
      <w:pPr>
        <w:shd w:val="clear" w:color="auto" w:fill="FFFFFF"/>
        <w:rPr>
          <w:rFonts w:ascii="Arial" w:hAnsi="Arial" w:cs="Arial"/>
          <w:sz w:val="22"/>
          <w:szCs w:val="22"/>
        </w:rPr>
      </w:pPr>
    </w:p>
    <w:p w:rsidR="00DA573A" w:rsidRPr="00C524A2" w:rsidRDefault="00DA573A" w:rsidP="00DA573A">
      <w:pPr>
        <w:rPr>
          <w:rFonts w:ascii="Arial" w:hAnsi="Arial" w:cs="Arial"/>
          <w:sz w:val="22"/>
          <w:szCs w:val="22"/>
          <w:highlight w:val="yellow"/>
        </w:rPr>
      </w:pPr>
      <w:r w:rsidRPr="00C524A2">
        <w:rPr>
          <w:rFonts w:ascii="Arial" w:hAnsi="Arial" w:cs="Arial"/>
          <w:sz w:val="22"/>
          <w:szCs w:val="22"/>
          <w:highlight w:val="yellow"/>
        </w:rPr>
        <w:lastRenderedPageBreak/>
        <w:t>Način naročanja:</w:t>
      </w:r>
    </w:p>
    <w:p w:rsidR="00DA573A" w:rsidRPr="00C524A2" w:rsidRDefault="00DA573A" w:rsidP="00DA573A">
      <w:pPr>
        <w:widowControl w:val="0"/>
        <w:numPr>
          <w:ilvl w:val="0"/>
          <w:numId w:val="14"/>
        </w:numPr>
        <w:autoSpaceDE w:val="0"/>
        <w:autoSpaceDN w:val="0"/>
        <w:adjustRightInd w:val="0"/>
        <w:jc w:val="left"/>
        <w:rPr>
          <w:rFonts w:ascii="Arial" w:hAnsi="Arial" w:cs="Arial"/>
          <w:sz w:val="22"/>
          <w:szCs w:val="22"/>
          <w:highlight w:val="yellow"/>
        </w:rPr>
      </w:pPr>
      <w:r w:rsidRPr="00C524A2">
        <w:rPr>
          <w:rFonts w:ascii="Arial" w:hAnsi="Arial" w:cs="Arial"/>
          <w:sz w:val="22"/>
          <w:szCs w:val="22"/>
          <w:highlight w:val="yellow"/>
        </w:rPr>
        <w:t>po telefonu</w:t>
      </w:r>
      <w:r w:rsidR="009645D6">
        <w:rPr>
          <w:rFonts w:ascii="Arial" w:hAnsi="Arial" w:cs="Arial"/>
          <w:sz w:val="22"/>
          <w:szCs w:val="22"/>
          <w:highlight w:val="yellow"/>
        </w:rPr>
        <w:t>:__________</w:t>
      </w:r>
      <w:r w:rsidRPr="00C524A2">
        <w:rPr>
          <w:rFonts w:ascii="Arial" w:hAnsi="Arial" w:cs="Arial"/>
          <w:sz w:val="22"/>
          <w:szCs w:val="22"/>
          <w:highlight w:val="yellow"/>
        </w:rPr>
        <w:t xml:space="preserve"> </w:t>
      </w:r>
    </w:p>
    <w:p w:rsidR="00DA573A" w:rsidRPr="00C524A2" w:rsidRDefault="00DA573A" w:rsidP="00DA573A">
      <w:pPr>
        <w:widowControl w:val="0"/>
        <w:numPr>
          <w:ilvl w:val="0"/>
          <w:numId w:val="14"/>
        </w:numPr>
        <w:autoSpaceDE w:val="0"/>
        <w:autoSpaceDN w:val="0"/>
        <w:adjustRightInd w:val="0"/>
        <w:jc w:val="left"/>
        <w:rPr>
          <w:rFonts w:ascii="Arial" w:hAnsi="Arial" w:cs="Arial"/>
          <w:sz w:val="22"/>
          <w:szCs w:val="22"/>
          <w:highlight w:val="yellow"/>
        </w:rPr>
      </w:pPr>
      <w:r w:rsidRPr="00C524A2">
        <w:rPr>
          <w:rFonts w:ascii="Arial" w:hAnsi="Arial" w:cs="Arial"/>
          <w:sz w:val="22"/>
          <w:szCs w:val="22"/>
          <w:highlight w:val="yellow"/>
        </w:rPr>
        <w:t>po elektronski pošti:</w:t>
      </w:r>
      <w:r w:rsidR="009645D6">
        <w:rPr>
          <w:rFonts w:ascii="Arial" w:hAnsi="Arial" w:cs="Arial"/>
          <w:sz w:val="22"/>
          <w:szCs w:val="22"/>
          <w:highlight w:val="yellow"/>
        </w:rPr>
        <w:t>____________</w:t>
      </w:r>
      <w:r w:rsidRPr="00C524A2">
        <w:rPr>
          <w:rFonts w:ascii="Arial" w:hAnsi="Arial" w:cs="Arial"/>
          <w:sz w:val="22"/>
          <w:szCs w:val="22"/>
          <w:highlight w:val="yellow"/>
        </w:rPr>
        <w:t xml:space="preserve"> </w:t>
      </w:r>
    </w:p>
    <w:p w:rsidR="00DA573A" w:rsidRDefault="00DA573A" w:rsidP="00DA573A">
      <w:pPr>
        <w:shd w:val="clear" w:color="auto" w:fill="FFFFFF"/>
        <w:rPr>
          <w:rFonts w:ascii="Arial" w:hAnsi="Arial" w:cs="Arial"/>
          <w:sz w:val="22"/>
          <w:szCs w:val="22"/>
        </w:rPr>
      </w:pPr>
    </w:p>
    <w:p w:rsidR="00DA573A" w:rsidRPr="0075490D" w:rsidRDefault="00DA573A" w:rsidP="00DA573A">
      <w:pPr>
        <w:rPr>
          <w:rFonts w:ascii="Arial" w:hAnsi="Arial" w:cs="Arial"/>
          <w:sz w:val="22"/>
          <w:szCs w:val="22"/>
        </w:rPr>
      </w:pPr>
    </w:p>
    <w:p w:rsidR="00DA573A" w:rsidRDefault="00DA573A" w:rsidP="00DA573A">
      <w:pPr>
        <w:shd w:val="clear" w:color="auto" w:fill="FFFFFF"/>
        <w:rPr>
          <w:rFonts w:ascii="Arial" w:hAnsi="Arial" w:cs="Arial"/>
          <w:sz w:val="22"/>
          <w:szCs w:val="22"/>
        </w:rPr>
      </w:pPr>
      <w:r w:rsidRPr="0075490D">
        <w:rPr>
          <w:rFonts w:ascii="Arial" w:hAnsi="Arial" w:cs="Arial"/>
          <w:sz w:val="22"/>
          <w:szCs w:val="22"/>
        </w:rPr>
        <w:t>Dobavitelj izvrši dobavo na lokacijo naročnika (</w:t>
      </w:r>
      <w:proofErr w:type="spellStart"/>
      <w:r w:rsidRPr="0075490D">
        <w:rPr>
          <w:rFonts w:ascii="Arial" w:hAnsi="Arial" w:cs="Arial"/>
          <w:sz w:val="22"/>
          <w:szCs w:val="22"/>
        </w:rPr>
        <w:t>fco</w:t>
      </w:r>
      <w:proofErr w:type="spellEnd"/>
      <w:r w:rsidRPr="0075490D">
        <w:rPr>
          <w:rFonts w:ascii="Arial" w:hAnsi="Arial" w:cs="Arial"/>
          <w:sz w:val="22"/>
          <w:szCs w:val="22"/>
        </w:rPr>
        <w:t xml:space="preserve"> skladišče). V nasprotnem primeru se dobava ne bo štela za izvršeno.</w:t>
      </w:r>
    </w:p>
    <w:p w:rsidR="00DA573A" w:rsidRDefault="00DA573A" w:rsidP="00DA573A">
      <w:pPr>
        <w:shd w:val="clear" w:color="auto" w:fill="FFFFFF"/>
        <w:rPr>
          <w:rFonts w:ascii="Arial" w:hAnsi="Arial" w:cs="Arial"/>
          <w:sz w:val="22"/>
          <w:szCs w:val="22"/>
        </w:rPr>
      </w:pPr>
    </w:p>
    <w:p w:rsidR="00DA573A" w:rsidRPr="0075490D" w:rsidRDefault="00DA573A" w:rsidP="00DA573A">
      <w:pPr>
        <w:shd w:val="clear" w:color="auto" w:fill="FFFFFF"/>
        <w:rPr>
          <w:rFonts w:ascii="Arial" w:hAnsi="Arial" w:cs="Arial"/>
          <w:sz w:val="22"/>
          <w:szCs w:val="22"/>
        </w:rPr>
      </w:pPr>
      <w:r w:rsidRPr="0075490D">
        <w:rPr>
          <w:rFonts w:ascii="Arial" w:hAnsi="Arial" w:cs="Arial"/>
          <w:sz w:val="22"/>
          <w:szCs w:val="22"/>
        </w:rPr>
        <w:t>Naročnik se obvezuje, da bo:</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izpolnjeval vse predvidene obveznosti v rokih in na dogovorjen način,</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plačeval naročene dobave v dogovorjenih rokih.</w:t>
      </w:r>
    </w:p>
    <w:p w:rsidR="00DA573A" w:rsidRPr="0075490D" w:rsidRDefault="00DA573A" w:rsidP="00DA573A">
      <w:pPr>
        <w:shd w:val="clear" w:color="auto" w:fill="FFFFFF"/>
        <w:tabs>
          <w:tab w:val="left" w:pos="720"/>
        </w:tabs>
        <w:ind w:left="365"/>
        <w:rPr>
          <w:rFonts w:ascii="Arial" w:hAnsi="Arial" w:cs="Arial"/>
          <w:sz w:val="22"/>
          <w:szCs w:val="22"/>
        </w:rPr>
      </w:pPr>
    </w:p>
    <w:p w:rsidR="00DA573A" w:rsidRPr="0075490D" w:rsidRDefault="00DA573A" w:rsidP="00DA573A">
      <w:pPr>
        <w:shd w:val="clear" w:color="auto" w:fill="FFFFFF"/>
        <w:tabs>
          <w:tab w:val="left" w:pos="720"/>
        </w:tabs>
        <w:rPr>
          <w:rFonts w:ascii="Arial" w:hAnsi="Arial" w:cs="Arial"/>
          <w:sz w:val="22"/>
          <w:szCs w:val="22"/>
        </w:rPr>
      </w:pPr>
      <w:r w:rsidRPr="0075490D">
        <w:rPr>
          <w:rFonts w:ascii="Arial" w:hAnsi="Arial" w:cs="Arial"/>
          <w:sz w:val="22"/>
          <w:szCs w:val="22"/>
        </w:rPr>
        <w:t>Dobavitelj se obvezuje, da bo:</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 xml:space="preserve">naročniku </w:t>
      </w:r>
      <w:proofErr w:type="spellStart"/>
      <w:r w:rsidRPr="0075490D">
        <w:rPr>
          <w:rFonts w:ascii="Arial" w:hAnsi="Arial" w:cs="Arial"/>
          <w:sz w:val="22"/>
          <w:szCs w:val="22"/>
        </w:rPr>
        <w:t>sukcesivno</w:t>
      </w:r>
      <w:proofErr w:type="spellEnd"/>
      <w:r w:rsidRPr="0075490D">
        <w:rPr>
          <w:rFonts w:ascii="Arial" w:hAnsi="Arial" w:cs="Arial"/>
          <w:sz w:val="22"/>
          <w:szCs w:val="22"/>
        </w:rPr>
        <w:t xml:space="preserve"> dobavljal</w:t>
      </w:r>
      <w:r>
        <w:rPr>
          <w:rFonts w:ascii="Arial" w:hAnsi="Arial" w:cs="Arial"/>
          <w:sz w:val="22"/>
          <w:szCs w:val="22"/>
        </w:rPr>
        <w:t xml:space="preserve"> blago, ki je predmet tega sporazuma</w:t>
      </w:r>
      <w:r w:rsidRPr="0075490D">
        <w:rPr>
          <w:rFonts w:ascii="Arial" w:hAnsi="Arial" w:cs="Arial"/>
          <w:sz w:val="22"/>
          <w:szCs w:val="22"/>
        </w:rPr>
        <w:t>, po cenah določenih s tem okvirnim sporazum</w:t>
      </w:r>
      <w:r>
        <w:rPr>
          <w:rFonts w:ascii="Arial" w:hAnsi="Arial" w:cs="Arial"/>
          <w:sz w:val="22"/>
          <w:szCs w:val="22"/>
        </w:rPr>
        <w:t>om</w:t>
      </w:r>
      <w:r w:rsidRPr="0075490D">
        <w:rPr>
          <w:rFonts w:ascii="Arial" w:hAnsi="Arial" w:cs="Arial"/>
          <w:sz w:val="22"/>
          <w:szCs w:val="22"/>
        </w:rPr>
        <w:t>,</w:t>
      </w:r>
    </w:p>
    <w:p w:rsidR="00DA573A" w:rsidRDefault="00DA573A" w:rsidP="00DA573A">
      <w:pPr>
        <w:widowControl w:val="0"/>
        <w:numPr>
          <w:ilvl w:val="0"/>
          <w:numId w:val="13"/>
        </w:numPr>
        <w:shd w:val="clear" w:color="auto" w:fill="FFFFFF"/>
        <w:tabs>
          <w:tab w:val="left" w:pos="720"/>
        </w:tabs>
        <w:autoSpaceDE w:val="0"/>
        <w:autoSpaceDN w:val="0"/>
        <w:adjustRightInd w:val="0"/>
        <w:ind w:left="365"/>
        <w:rPr>
          <w:rFonts w:ascii="Arial" w:hAnsi="Arial" w:cs="Arial"/>
          <w:sz w:val="22"/>
          <w:szCs w:val="22"/>
        </w:rPr>
      </w:pPr>
      <w:r w:rsidRPr="0075490D">
        <w:rPr>
          <w:rFonts w:ascii="Arial" w:hAnsi="Arial" w:cs="Arial"/>
          <w:sz w:val="22"/>
          <w:szCs w:val="22"/>
        </w:rPr>
        <w:t>svoje naloge opravljal strokovno in</w:t>
      </w:r>
      <w:r>
        <w:rPr>
          <w:rFonts w:ascii="Arial" w:hAnsi="Arial" w:cs="Arial"/>
          <w:sz w:val="22"/>
          <w:szCs w:val="22"/>
        </w:rPr>
        <w:t xml:space="preserve"> s skrbnostjo dobrega strokovnjak</w:t>
      </w:r>
      <w:r w:rsidRPr="0075490D">
        <w:rPr>
          <w:rFonts w:ascii="Arial" w:hAnsi="Arial" w:cs="Arial"/>
          <w:sz w:val="22"/>
          <w:szCs w:val="22"/>
        </w:rPr>
        <w:t>a,</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709" w:hanging="344"/>
        <w:rPr>
          <w:rFonts w:ascii="Arial" w:hAnsi="Arial" w:cs="Arial"/>
          <w:sz w:val="22"/>
          <w:szCs w:val="22"/>
        </w:rPr>
      </w:pPr>
      <w:r w:rsidRPr="0075490D">
        <w:rPr>
          <w:rFonts w:ascii="Arial" w:hAnsi="Arial" w:cs="Arial"/>
          <w:sz w:val="22"/>
          <w:szCs w:val="22"/>
        </w:rPr>
        <w:t xml:space="preserve">kakovost dostavljenega blaga ustrezala </w:t>
      </w:r>
      <w:proofErr w:type="spellStart"/>
      <w:r w:rsidRPr="0075490D">
        <w:rPr>
          <w:rFonts w:ascii="Arial" w:hAnsi="Arial" w:cs="Arial"/>
          <w:sz w:val="22"/>
          <w:szCs w:val="22"/>
        </w:rPr>
        <w:t>sukcesivnemu</w:t>
      </w:r>
      <w:proofErr w:type="spellEnd"/>
      <w:r w:rsidRPr="0075490D">
        <w:rPr>
          <w:rFonts w:ascii="Arial" w:hAnsi="Arial" w:cs="Arial"/>
          <w:sz w:val="22"/>
          <w:szCs w:val="22"/>
        </w:rPr>
        <w:t xml:space="preserve"> nar</w:t>
      </w:r>
      <w:r>
        <w:rPr>
          <w:rFonts w:ascii="Arial" w:hAnsi="Arial" w:cs="Arial"/>
          <w:sz w:val="22"/>
          <w:szCs w:val="22"/>
        </w:rPr>
        <w:t>očilu in navedbam v razpisni in ponudbeni dokumentaciji,</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takoj pisno opozoril naročnika na okoliščine, ki bi lahko otežile ali onemogočile kvalitetno in pravilno ali pravočasno dobavo,</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ves čas trajanja okvirnega sporazuma naročnika sproti obveščal o novostih in novih izdelkih na tržišču,</w:t>
      </w:r>
    </w:p>
    <w:p w:rsidR="00DA573A" w:rsidRDefault="00DA573A" w:rsidP="00DA573A">
      <w:pPr>
        <w:widowControl w:val="0"/>
        <w:numPr>
          <w:ilvl w:val="0"/>
          <w:numId w:val="13"/>
        </w:numPr>
        <w:shd w:val="clear" w:color="auto" w:fill="FFFFFF"/>
        <w:tabs>
          <w:tab w:val="left" w:pos="720"/>
        </w:tabs>
        <w:autoSpaceDE w:val="0"/>
        <w:autoSpaceDN w:val="0"/>
        <w:adjustRightInd w:val="0"/>
        <w:ind w:left="365"/>
        <w:rPr>
          <w:rFonts w:ascii="Arial" w:hAnsi="Arial" w:cs="Arial"/>
          <w:sz w:val="22"/>
          <w:szCs w:val="22"/>
        </w:rPr>
      </w:pPr>
      <w:r>
        <w:rPr>
          <w:rFonts w:ascii="Arial" w:hAnsi="Arial" w:cs="Arial"/>
          <w:sz w:val="22"/>
          <w:szCs w:val="22"/>
        </w:rPr>
        <w:t xml:space="preserve">izvajal svoje </w:t>
      </w:r>
      <w:r w:rsidRPr="0075490D">
        <w:rPr>
          <w:rFonts w:ascii="Arial" w:hAnsi="Arial" w:cs="Arial"/>
          <w:sz w:val="22"/>
          <w:szCs w:val="22"/>
        </w:rPr>
        <w:t xml:space="preserve">obveznosti </w:t>
      </w:r>
      <w:r>
        <w:rPr>
          <w:rFonts w:ascii="Arial" w:hAnsi="Arial" w:cs="Arial"/>
          <w:sz w:val="22"/>
          <w:szCs w:val="22"/>
        </w:rPr>
        <w:t xml:space="preserve">iz tega sporazuma </w:t>
      </w:r>
      <w:r w:rsidRPr="0075490D">
        <w:rPr>
          <w:rFonts w:ascii="Arial" w:hAnsi="Arial" w:cs="Arial"/>
          <w:sz w:val="22"/>
          <w:szCs w:val="22"/>
        </w:rPr>
        <w:t>v dogovorjenih rokih.</w:t>
      </w:r>
    </w:p>
    <w:p w:rsidR="00DA573A" w:rsidRPr="0075490D" w:rsidRDefault="00DA573A" w:rsidP="00DA573A">
      <w:pPr>
        <w:widowControl w:val="0"/>
        <w:shd w:val="clear" w:color="auto" w:fill="FFFFFF"/>
        <w:tabs>
          <w:tab w:val="left" w:pos="720"/>
        </w:tabs>
        <w:autoSpaceDE w:val="0"/>
        <w:autoSpaceDN w:val="0"/>
        <w:adjustRightInd w:val="0"/>
        <w:ind w:left="365"/>
        <w:rPr>
          <w:rFonts w:ascii="Arial" w:hAnsi="Arial" w:cs="Arial"/>
          <w:sz w:val="22"/>
          <w:szCs w:val="22"/>
        </w:rPr>
      </w:pPr>
    </w:p>
    <w:p w:rsidR="00DA573A" w:rsidRDefault="00DA573A" w:rsidP="00DA573A">
      <w:pPr>
        <w:shd w:val="clear" w:color="auto" w:fill="FFFFFF"/>
        <w:ind w:right="134"/>
        <w:rPr>
          <w:rFonts w:ascii="Arial" w:hAnsi="Arial" w:cs="Arial"/>
          <w:sz w:val="22"/>
          <w:szCs w:val="22"/>
        </w:rPr>
      </w:pPr>
      <w:r w:rsidRPr="0075490D">
        <w:rPr>
          <w:rFonts w:ascii="Arial" w:hAnsi="Arial" w:cs="Arial"/>
          <w:spacing w:val="-1"/>
          <w:sz w:val="22"/>
          <w:szCs w:val="22"/>
        </w:rPr>
        <w:t xml:space="preserve">Neutemeljena zavrnitev naročila ali odstopanje od naročenega načina dobave, pomeni kršitev </w:t>
      </w:r>
      <w:r w:rsidRPr="0075490D">
        <w:rPr>
          <w:rFonts w:ascii="Arial" w:hAnsi="Arial" w:cs="Arial"/>
          <w:sz w:val="22"/>
          <w:szCs w:val="22"/>
        </w:rPr>
        <w:t>pogodbene obveznosti, zaradi katere lahko naroč</w:t>
      </w:r>
      <w:r>
        <w:rPr>
          <w:rFonts w:ascii="Arial" w:hAnsi="Arial" w:cs="Arial"/>
          <w:sz w:val="22"/>
          <w:szCs w:val="22"/>
        </w:rPr>
        <w:t>nik izvede kritni kup, razdre sporazum</w:t>
      </w:r>
      <w:r w:rsidRPr="0075490D">
        <w:rPr>
          <w:rFonts w:ascii="Arial" w:hAnsi="Arial" w:cs="Arial"/>
          <w:sz w:val="22"/>
          <w:szCs w:val="22"/>
        </w:rPr>
        <w:t>, v primeru škode pa zahteva tudi odškodnino.</w:t>
      </w:r>
    </w:p>
    <w:p w:rsidR="00DA573A" w:rsidRPr="0075490D" w:rsidRDefault="00DA573A" w:rsidP="00DA573A">
      <w:pPr>
        <w:shd w:val="clear" w:color="auto" w:fill="FFFFFF"/>
        <w:rPr>
          <w:rFonts w:ascii="Arial" w:hAnsi="Arial" w:cs="Arial"/>
          <w:sz w:val="22"/>
          <w:szCs w:val="22"/>
        </w:rPr>
      </w:pPr>
    </w:p>
    <w:p w:rsidR="00DA573A" w:rsidRPr="0075490D" w:rsidRDefault="00DA573A" w:rsidP="00DA573A">
      <w:pPr>
        <w:widowControl w:val="0"/>
        <w:numPr>
          <w:ilvl w:val="0"/>
          <w:numId w:val="5"/>
        </w:numPr>
        <w:shd w:val="clear" w:color="auto" w:fill="FFFFFF"/>
        <w:tabs>
          <w:tab w:val="left" w:pos="245"/>
        </w:tabs>
        <w:autoSpaceDE w:val="0"/>
        <w:autoSpaceDN w:val="0"/>
        <w:adjustRightInd w:val="0"/>
        <w:spacing w:before="216"/>
        <w:ind w:right="125"/>
        <w:jc w:val="center"/>
        <w:rPr>
          <w:rFonts w:ascii="Arial" w:hAnsi="Arial" w:cs="Arial"/>
          <w:sz w:val="22"/>
          <w:szCs w:val="22"/>
        </w:rPr>
      </w:pPr>
      <w:r w:rsidRPr="0075490D">
        <w:rPr>
          <w:rFonts w:ascii="Arial" w:hAnsi="Arial" w:cs="Arial"/>
          <w:sz w:val="22"/>
          <w:szCs w:val="22"/>
        </w:rPr>
        <w:t>člen</w:t>
      </w:r>
    </w:p>
    <w:p w:rsidR="00DA573A" w:rsidRDefault="00DA573A" w:rsidP="00DA573A">
      <w:pPr>
        <w:widowControl w:val="0"/>
        <w:rPr>
          <w:rFonts w:ascii="Arial" w:hAnsi="Arial" w:cs="Arial"/>
          <w:sz w:val="22"/>
          <w:szCs w:val="22"/>
        </w:rPr>
      </w:pPr>
    </w:p>
    <w:p w:rsidR="00DA573A" w:rsidRDefault="00DA573A" w:rsidP="00DA573A">
      <w:pPr>
        <w:widowControl w:val="0"/>
        <w:rPr>
          <w:rFonts w:ascii="Arial" w:hAnsi="Arial" w:cs="Arial"/>
          <w:sz w:val="22"/>
          <w:szCs w:val="22"/>
        </w:rPr>
      </w:pPr>
      <w:r w:rsidRPr="00C962C1">
        <w:rPr>
          <w:rFonts w:ascii="Arial" w:hAnsi="Arial" w:cs="Arial"/>
          <w:sz w:val="22"/>
          <w:szCs w:val="22"/>
        </w:rPr>
        <w:t>Prevzem blaga se opravi z dobavnico, ki jo na podlagi pravilno izročenega količinsko in kakovostno ustreznega blaga ter spremljajočih dodatkov in listin, podpišeta predstavnika obeh strank.</w:t>
      </w:r>
    </w:p>
    <w:p w:rsidR="00DA573A" w:rsidRPr="00C962C1" w:rsidRDefault="00DA573A" w:rsidP="00DA573A">
      <w:pPr>
        <w:widowControl w:val="0"/>
        <w:rPr>
          <w:rFonts w:ascii="Arial" w:hAnsi="Arial" w:cs="Arial"/>
          <w:sz w:val="22"/>
          <w:szCs w:val="22"/>
        </w:rPr>
      </w:pPr>
    </w:p>
    <w:p w:rsidR="00DA573A" w:rsidRDefault="00DA573A" w:rsidP="00DA573A">
      <w:pPr>
        <w:shd w:val="clear" w:color="auto" w:fill="FFFFFF"/>
        <w:ind w:right="134"/>
        <w:rPr>
          <w:rFonts w:ascii="Arial" w:hAnsi="Arial" w:cs="Arial"/>
          <w:sz w:val="22"/>
          <w:szCs w:val="22"/>
        </w:rPr>
      </w:pPr>
      <w:r w:rsidRPr="00C962C1">
        <w:rPr>
          <w:rFonts w:ascii="Arial" w:hAnsi="Arial" w:cs="Arial"/>
          <w:sz w:val="22"/>
          <w:szCs w:val="22"/>
        </w:rPr>
        <w:t>Z dnem podpisa dobavnice je prevzem opravljen. Na dobavnici morajo biti razvidne: številka okvirnega sporazuma, količina in serijske številke artiklov ter njihova vrednost (po kosih).</w:t>
      </w:r>
    </w:p>
    <w:p w:rsidR="00DA573A" w:rsidRPr="00C962C1" w:rsidRDefault="00DA573A" w:rsidP="00DA573A">
      <w:pPr>
        <w:shd w:val="clear" w:color="auto" w:fill="FFFFFF"/>
        <w:ind w:right="134"/>
        <w:rPr>
          <w:rFonts w:ascii="Arial" w:hAnsi="Arial" w:cs="Arial"/>
          <w:strike/>
          <w:sz w:val="22"/>
          <w:szCs w:val="22"/>
        </w:rPr>
      </w:pPr>
      <w:r w:rsidRPr="00C962C1">
        <w:rPr>
          <w:rFonts w:ascii="Arial" w:hAnsi="Arial" w:cs="Arial"/>
          <w:sz w:val="22"/>
          <w:szCs w:val="22"/>
        </w:rPr>
        <w:tab/>
      </w:r>
    </w:p>
    <w:p w:rsidR="00DA573A" w:rsidRDefault="00DA573A" w:rsidP="00DA573A">
      <w:pPr>
        <w:widowControl w:val="0"/>
        <w:rPr>
          <w:rFonts w:ascii="Arial" w:hAnsi="Arial" w:cs="Arial"/>
          <w:sz w:val="22"/>
          <w:szCs w:val="22"/>
        </w:rPr>
      </w:pPr>
      <w:r w:rsidRPr="00C962C1">
        <w:rPr>
          <w:rFonts w:ascii="Arial" w:hAnsi="Arial" w:cs="Arial"/>
          <w:sz w:val="22"/>
          <w:szCs w:val="22"/>
        </w:rPr>
        <w:t>Naročnik je dolžan vse napake in pomanjkljivosti, ki jih bo odkril, javiti dobavitelju po elektronski pošti. Dobavitelj je dolžan napake in pomanjkljivosti odpraviti takoj, če to ni možno, pa v primernem času.</w:t>
      </w:r>
    </w:p>
    <w:p w:rsidR="00DA573A" w:rsidRPr="00C962C1" w:rsidRDefault="00DA573A" w:rsidP="00DA573A">
      <w:pPr>
        <w:widowControl w:val="0"/>
        <w:rPr>
          <w:rFonts w:ascii="Arial" w:hAnsi="Arial" w:cs="Arial"/>
          <w:sz w:val="22"/>
          <w:szCs w:val="22"/>
        </w:rPr>
      </w:pPr>
    </w:p>
    <w:p w:rsidR="00DA573A" w:rsidRDefault="00DA573A" w:rsidP="00DA573A">
      <w:pPr>
        <w:shd w:val="clear" w:color="auto" w:fill="FFFFFF"/>
        <w:ind w:right="134"/>
        <w:rPr>
          <w:rFonts w:ascii="Arial" w:hAnsi="Arial" w:cs="Arial"/>
          <w:sz w:val="22"/>
          <w:szCs w:val="22"/>
        </w:rPr>
      </w:pPr>
      <w:r w:rsidRPr="00C962C1">
        <w:rPr>
          <w:rFonts w:ascii="Arial" w:hAnsi="Arial" w:cs="Arial"/>
          <w:sz w:val="22"/>
          <w:szCs w:val="22"/>
        </w:rPr>
        <w:t>Blago, za katero se bo ugotovilo, da kakorkoli odstopa od navedb v dokumentaciji v zvezi z oddajo javnega naročila ali ponudbeni dokumentaciji, ali ni skladno z določili tega sporazuma in s specifikacijami, bo zavrnjeno, zaradi česar bo dobavitelj prešel v zamudo. Enako velja, če bo neskladnost ugotovljena za katerikoli dokument, ki bi moral biti blagu priložen. Zavrnitev bo označena na dobavnici.</w:t>
      </w:r>
    </w:p>
    <w:p w:rsidR="00DA573A" w:rsidRPr="00C962C1" w:rsidRDefault="00DA573A" w:rsidP="00DA573A">
      <w:pPr>
        <w:shd w:val="clear" w:color="auto" w:fill="FFFFFF"/>
        <w:ind w:right="134"/>
        <w:rPr>
          <w:rFonts w:ascii="Arial" w:hAnsi="Arial" w:cs="Arial"/>
          <w:sz w:val="22"/>
          <w:szCs w:val="22"/>
        </w:rPr>
      </w:pPr>
    </w:p>
    <w:p w:rsidR="009645D6" w:rsidRDefault="00DA573A" w:rsidP="00DA573A">
      <w:pPr>
        <w:widowControl w:val="0"/>
        <w:rPr>
          <w:rFonts w:ascii="Arial" w:hAnsi="Arial" w:cs="Arial"/>
          <w:sz w:val="22"/>
          <w:szCs w:val="22"/>
        </w:rPr>
      </w:pPr>
      <w:r w:rsidRPr="00C962C1">
        <w:rPr>
          <w:rFonts w:ascii="Arial" w:hAnsi="Arial" w:cs="Arial"/>
          <w:sz w:val="22"/>
          <w:szCs w:val="22"/>
        </w:rPr>
        <w:t>Če se izkaže, da dobava ponujenega blaga ni možna zaradi objektivnega razloga, ki nastopi po podpisu sporazuma, lahko naročnik sporazum brez kakršnihkoli obveznosti razdre, lahko pa sprejme nadomestno izpolnitev skladno s predpisi, ki urejajo obligacijsko področje, pri tem pa mora imeti nadomestno blago v vsakem pogledu enake ali boljše lastnosti</w:t>
      </w:r>
    </w:p>
    <w:p w:rsidR="009645D6" w:rsidRDefault="009645D6" w:rsidP="00DA573A">
      <w:pPr>
        <w:widowControl w:val="0"/>
        <w:rPr>
          <w:rFonts w:ascii="Arial" w:hAnsi="Arial" w:cs="Arial"/>
          <w:sz w:val="22"/>
          <w:szCs w:val="22"/>
        </w:rPr>
      </w:pPr>
    </w:p>
    <w:p w:rsidR="000966B3" w:rsidRDefault="000966B3" w:rsidP="00DA573A">
      <w:pPr>
        <w:widowControl w:val="0"/>
        <w:rPr>
          <w:rFonts w:ascii="Arial" w:hAnsi="Arial" w:cs="Arial"/>
          <w:sz w:val="22"/>
          <w:szCs w:val="22"/>
        </w:rPr>
      </w:pPr>
    </w:p>
    <w:p w:rsidR="00DA573A" w:rsidRPr="0075490D" w:rsidRDefault="00DA573A" w:rsidP="00DA573A">
      <w:pPr>
        <w:widowControl w:val="0"/>
        <w:rPr>
          <w:rFonts w:ascii="Arial" w:hAnsi="Arial" w:cs="Arial"/>
          <w:sz w:val="22"/>
          <w:szCs w:val="22"/>
        </w:rPr>
      </w:pPr>
    </w:p>
    <w:p w:rsidR="00DA573A" w:rsidRPr="004F0008" w:rsidRDefault="00DA573A" w:rsidP="00DA573A">
      <w:pPr>
        <w:widowControl w:val="0"/>
        <w:numPr>
          <w:ilvl w:val="0"/>
          <w:numId w:val="5"/>
        </w:numPr>
        <w:shd w:val="clear" w:color="auto" w:fill="FFFFFF"/>
        <w:tabs>
          <w:tab w:val="left" w:pos="370"/>
        </w:tabs>
        <w:autoSpaceDE w:val="0"/>
        <w:autoSpaceDN w:val="0"/>
        <w:adjustRightInd w:val="0"/>
        <w:spacing w:before="216"/>
        <w:jc w:val="center"/>
        <w:rPr>
          <w:rFonts w:ascii="Arial" w:hAnsi="Arial" w:cs="Arial"/>
          <w:sz w:val="22"/>
          <w:szCs w:val="22"/>
        </w:rPr>
      </w:pPr>
      <w:r w:rsidRPr="004F0008">
        <w:rPr>
          <w:rFonts w:ascii="Arial" w:hAnsi="Arial" w:cs="Arial"/>
          <w:spacing w:val="-2"/>
          <w:sz w:val="22"/>
          <w:szCs w:val="22"/>
        </w:rPr>
        <w:t>člen</w:t>
      </w:r>
    </w:p>
    <w:p w:rsidR="00DA573A" w:rsidRDefault="00DA573A" w:rsidP="00DA573A">
      <w:pPr>
        <w:shd w:val="clear" w:color="auto" w:fill="FFFFFF"/>
        <w:tabs>
          <w:tab w:val="left" w:pos="221"/>
        </w:tabs>
        <w:rPr>
          <w:rFonts w:ascii="Arial" w:hAnsi="Arial" w:cs="Arial"/>
          <w:sz w:val="22"/>
          <w:szCs w:val="22"/>
        </w:rPr>
      </w:pPr>
    </w:p>
    <w:p w:rsidR="00DA573A" w:rsidRPr="00C962C1" w:rsidRDefault="00DA573A" w:rsidP="00DA573A">
      <w:pPr>
        <w:shd w:val="clear" w:color="auto" w:fill="FFFFFF"/>
        <w:tabs>
          <w:tab w:val="left" w:pos="221"/>
        </w:tabs>
        <w:rPr>
          <w:rFonts w:ascii="Arial" w:hAnsi="Arial" w:cs="Arial"/>
          <w:sz w:val="22"/>
          <w:szCs w:val="22"/>
        </w:rPr>
      </w:pPr>
      <w:r w:rsidRPr="00C962C1">
        <w:rPr>
          <w:rFonts w:ascii="Arial" w:hAnsi="Arial" w:cs="Arial"/>
          <w:sz w:val="22"/>
          <w:szCs w:val="22"/>
        </w:rPr>
        <w:t>V primeru, da dobavitelj zamuja z dobavo blaga iz razlogov, ki niso na strani naročnika ter ne gre za opravičeno zamudo, je dolžan plačati pogodbeno kazen.</w:t>
      </w:r>
    </w:p>
    <w:p w:rsidR="00DA573A" w:rsidRPr="00C962C1" w:rsidRDefault="00DA573A" w:rsidP="00DA573A">
      <w:pPr>
        <w:shd w:val="clear" w:color="auto" w:fill="FFFFFF"/>
        <w:tabs>
          <w:tab w:val="left" w:pos="221"/>
        </w:tabs>
        <w:rPr>
          <w:rFonts w:ascii="Arial" w:hAnsi="Arial" w:cs="Arial"/>
          <w:sz w:val="22"/>
          <w:szCs w:val="22"/>
        </w:rPr>
      </w:pPr>
    </w:p>
    <w:p w:rsidR="00DA573A" w:rsidRDefault="00DA573A" w:rsidP="00DA573A">
      <w:pPr>
        <w:shd w:val="clear" w:color="auto" w:fill="FFFFFF"/>
        <w:tabs>
          <w:tab w:val="left" w:pos="221"/>
        </w:tabs>
        <w:rPr>
          <w:rFonts w:ascii="Arial" w:hAnsi="Arial" w:cs="Arial"/>
          <w:sz w:val="22"/>
          <w:szCs w:val="22"/>
        </w:rPr>
      </w:pPr>
      <w:r w:rsidRPr="00C962C1">
        <w:rPr>
          <w:rFonts w:ascii="Arial" w:hAnsi="Arial" w:cs="Arial"/>
          <w:sz w:val="22"/>
          <w:szCs w:val="22"/>
        </w:rPr>
        <w:t>Pogodbena kazen znaša 1% vrednosti naročene dobave blaga za vsak dan zamude, vendar največ 10 % vrednosti naročene dobave blaga.</w:t>
      </w:r>
    </w:p>
    <w:p w:rsidR="00DA573A" w:rsidRPr="00C962C1" w:rsidRDefault="00DA573A" w:rsidP="00DA573A">
      <w:pPr>
        <w:shd w:val="clear" w:color="auto" w:fill="FFFFFF"/>
        <w:tabs>
          <w:tab w:val="left" w:pos="221"/>
        </w:tabs>
        <w:rPr>
          <w:rFonts w:ascii="Arial" w:hAnsi="Arial" w:cs="Arial"/>
          <w:sz w:val="22"/>
          <w:szCs w:val="22"/>
        </w:rPr>
      </w:pPr>
    </w:p>
    <w:p w:rsidR="00DA573A" w:rsidRDefault="00DA573A" w:rsidP="00DA573A">
      <w:pPr>
        <w:widowControl w:val="0"/>
        <w:rPr>
          <w:rFonts w:ascii="Arial" w:hAnsi="Arial" w:cs="Arial"/>
          <w:sz w:val="22"/>
          <w:szCs w:val="22"/>
        </w:rPr>
      </w:pPr>
      <w:r w:rsidRPr="00C962C1">
        <w:rPr>
          <w:rFonts w:ascii="Arial" w:hAnsi="Arial" w:cs="Arial"/>
          <w:sz w:val="22"/>
          <w:szCs w:val="22"/>
        </w:rPr>
        <w:t xml:space="preserve">Če dobavitelj zamuja z dobavo toliko, da bi lahko naročniku nastala škoda ali da bi dobava izgubila pomen, lahko naročnik nadomestno blago naroči pri drugem dobavitelju na stroške zamudnika, lahko pa zahteva povrnitev dejanske škode ali razdre </w:t>
      </w:r>
      <w:r>
        <w:rPr>
          <w:rFonts w:ascii="Arial" w:hAnsi="Arial" w:cs="Arial"/>
          <w:sz w:val="22"/>
          <w:szCs w:val="22"/>
        </w:rPr>
        <w:t>okvirni sporazum</w:t>
      </w:r>
      <w:r w:rsidRPr="00C962C1">
        <w:rPr>
          <w:rFonts w:ascii="Arial" w:hAnsi="Arial" w:cs="Arial"/>
          <w:sz w:val="22"/>
          <w:szCs w:val="22"/>
        </w:rPr>
        <w:t>.</w:t>
      </w:r>
    </w:p>
    <w:p w:rsidR="00DA573A" w:rsidRPr="00C962C1" w:rsidRDefault="00DA573A" w:rsidP="00DA573A">
      <w:pPr>
        <w:widowControl w:val="0"/>
        <w:rPr>
          <w:rFonts w:ascii="Arial" w:hAnsi="Arial" w:cs="Arial"/>
          <w:sz w:val="22"/>
          <w:szCs w:val="22"/>
        </w:rPr>
      </w:pPr>
    </w:p>
    <w:p w:rsidR="00DA573A" w:rsidRDefault="00DA573A" w:rsidP="00DA573A">
      <w:pPr>
        <w:widowControl w:val="0"/>
        <w:rPr>
          <w:rFonts w:ascii="Arial" w:hAnsi="Arial" w:cs="Arial"/>
          <w:sz w:val="22"/>
          <w:szCs w:val="22"/>
        </w:rPr>
      </w:pPr>
      <w:r w:rsidRPr="00C962C1">
        <w:rPr>
          <w:rFonts w:ascii="Arial" w:hAnsi="Arial" w:cs="Arial"/>
          <w:sz w:val="22"/>
          <w:szCs w:val="22"/>
        </w:rPr>
        <w:t>Pogodbena kazen ali kritje za nadomestno blago se obračuna pri plačilu pogodbene cene.</w:t>
      </w:r>
    </w:p>
    <w:p w:rsidR="00DA573A" w:rsidRPr="00C962C1" w:rsidRDefault="00DA573A" w:rsidP="00DA573A">
      <w:pPr>
        <w:widowControl w:val="0"/>
        <w:rPr>
          <w:rFonts w:ascii="Arial" w:hAnsi="Arial" w:cs="Arial"/>
          <w:sz w:val="22"/>
          <w:szCs w:val="22"/>
        </w:rPr>
      </w:pPr>
    </w:p>
    <w:p w:rsidR="00DA573A" w:rsidRPr="009C2D84" w:rsidRDefault="00DA573A" w:rsidP="00DA573A">
      <w:pPr>
        <w:widowControl w:val="0"/>
        <w:rPr>
          <w:rFonts w:ascii="Verdana" w:hAnsi="Verdana"/>
          <w:sz w:val="20"/>
        </w:rPr>
      </w:pPr>
      <w:r w:rsidRPr="00C962C1">
        <w:rPr>
          <w:rFonts w:ascii="Arial" w:hAnsi="Arial" w:cs="Arial"/>
          <w:sz w:val="22"/>
          <w:szCs w:val="22"/>
        </w:rPr>
        <w:t>Stranki sporazuma soglašata, da pravica zaračunati pogodbeno kazen ni pogojena z nastankom škode naročniku. Povračilo tako nastale škode bo naročnik uveljavil po splošnih načelih odškodninske odgovornosti, neodvisno od uveljavljanja pogodbene kazni</w:t>
      </w:r>
      <w:r w:rsidRPr="009C2D84">
        <w:rPr>
          <w:rFonts w:ascii="Verdana" w:hAnsi="Verdana"/>
          <w:sz w:val="20"/>
        </w:rPr>
        <w:t>.</w:t>
      </w:r>
    </w:p>
    <w:p w:rsidR="00DA573A" w:rsidRPr="0075490D" w:rsidRDefault="00DA573A" w:rsidP="00DA573A">
      <w:pPr>
        <w:shd w:val="clear" w:color="auto" w:fill="FFFFFF"/>
        <w:tabs>
          <w:tab w:val="left" w:pos="221"/>
        </w:tabs>
        <w:rPr>
          <w:rFonts w:ascii="Arial" w:hAnsi="Arial" w:cs="Arial"/>
          <w:sz w:val="22"/>
          <w:szCs w:val="22"/>
        </w:rPr>
      </w:pPr>
    </w:p>
    <w:p w:rsidR="00DA573A" w:rsidRPr="0075490D" w:rsidRDefault="00DA573A" w:rsidP="00DA573A">
      <w:pPr>
        <w:widowControl w:val="0"/>
        <w:numPr>
          <w:ilvl w:val="0"/>
          <w:numId w:val="5"/>
        </w:numPr>
        <w:shd w:val="clear" w:color="auto" w:fill="FFFFFF"/>
        <w:tabs>
          <w:tab w:val="left" w:pos="370"/>
        </w:tabs>
        <w:autoSpaceDE w:val="0"/>
        <w:autoSpaceDN w:val="0"/>
        <w:adjustRightInd w:val="0"/>
        <w:spacing w:before="216"/>
        <w:jc w:val="center"/>
        <w:rPr>
          <w:rFonts w:ascii="Arial" w:hAnsi="Arial" w:cs="Arial"/>
          <w:sz w:val="22"/>
          <w:szCs w:val="22"/>
        </w:rPr>
      </w:pPr>
      <w:r w:rsidRPr="0075490D">
        <w:rPr>
          <w:rFonts w:ascii="Arial" w:hAnsi="Arial" w:cs="Arial"/>
          <w:spacing w:val="-2"/>
          <w:sz w:val="22"/>
          <w:szCs w:val="22"/>
        </w:rPr>
        <w:t>člen</w:t>
      </w:r>
    </w:p>
    <w:p w:rsidR="00DA573A" w:rsidRDefault="00DA573A" w:rsidP="00DA573A">
      <w:pPr>
        <w:widowControl w:val="0"/>
        <w:shd w:val="clear" w:color="auto" w:fill="FFFFFF"/>
        <w:tabs>
          <w:tab w:val="left" w:pos="720"/>
        </w:tabs>
        <w:autoSpaceDE w:val="0"/>
        <w:autoSpaceDN w:val="0"/>
        <w:adjustRightInd w:val="0"/>
        <w:rPr>
          <w:rFonts w:ascii="Verdana" w:hAnsi="Verdana"/>
          <w:sz w:val="20"/>
        </w:rPr>
      </w:pPr>
    </w:p>
    <w:p w:rsidR="00DA573A" w:rsidRDefault="00DA573A" w:rsidP="00DA573A">
      <w:pPr>
        <w:widowControl w:val="0"/>
        <w:shd w:val="clear" w:color="auto" w:fill="FFFFFF"/>
        <w:tabs>
          <w:tab w:val="left" w:pos="720"/>
        </w:tabs>
        <w:autoSpaceDE w:val="0"/>
        <w:autoSpaceDN w:val="0"/>
        <w:adjustRightInd w:val="0"/>
        <w:rPr>
          <w:rFonts w:ascii="Arial" w:hAnsi="Arial" w:cs="Arial"/>
          <w:sz w:val="22"/>
          <w:szCs w:val="22"/>
        </w:rPr>
      </w:pPr>
      <w:r w:rsidRPr="00C962C1">
        <w:rPr>
          <w:rFonts w:ascii="Arial" w:hAnsi="Arial" w:cs="Arial"/>
          <w:sz w:val="22"/>
          <w:szCs w:val="22"/>
        </w:rPr>
        <w:t>Pod višjo silo se razumejo vsi nepredvideni in nepričakovani dogodki, ki nastopijo neodvisno od volje strank in ki jih stranki nista mogli predvideti ob sklepanju okvirnega sporazuma ter kakorkoli vplivajo na izvedbo obveznosti po tem sporazumu.</w:t>
      </w:r>
    </w:p>
    <w:p w:rsidR="00DA573A" w:rsidRPr="00C962C1" w:rsidRDefault="00DA573A" w:rsidP="00DA573A">
      <w:pPr>
        <w:widowControl w:val="0"/>
        <w:shd w:val="clear" w:color="auto" w:fill="FFFFFF"/>
        <w:tabs>
          <w:tab w:val="left" w:pos="720"/>
        </w:tabs>
        <w:autoSpaceDE w:val="0"/>
        <w:autoSpaceDN w:val="0"/>
        <w:adjustRightInd w:val="0"/>
        <w:rPr>
          <w:rFonts w:ascii="Arial" w:hAnsi="Arial" w:cs="Arial"/>
          <w:sz w:val="22"/>
          <w:szCs w:val="22"/>
        </w:rPr>
      </w:pPr>
    </w:p>
    <w:p w:rsidR="00DA573A" w:rsidRDefault="00DA573A" w:rsidP="00DA573A">
      <w:pPr>
        <w:widowControl w:val="0"/>
        <w:rPr>
          <w:rFonts w:ascii="Arial" w:hAnsi="Arial" w:cs="Arial"/>
          <w:sz w:val="22"/>
          <w:szCs w:val="22"/>
        </w:rPr>
      </w:pPr>
      <w:r w:rsidRPr="00C962C1">
        <w:rPr>
          <w:rFonts w:ascii="Arial" w:hAnsi="Arial" w:cs="Arial"/>
          <w:sz w:val="22"/>
          <w:szCs w:val="22"/>
        </w:rPr>
        <w:t>Dobavitelj je dolžan pisno obvestiti naročnika o nastanku višje sile v dveh delovnih dneh po nastanku le-te.</w:t>
      </w:r>
    </w:p>
    <w:p w:rsidR="00DA573A" w:rsidRPr="00C962C1" w:rsidRDefault="00DA573A" w:rsidP="00DA573A">
      <w:pPr>
        <w:widowControl w:val="0"/>
        <w:rPr>
          <w:rFonts w:ascii="Arial" w:hAnsi="Arial" w:cs="Arial"/>
          <w:sz w:val="22"/>
          <w:szCs w:val="22"/>
        </w:rPr>
      </w:pPr>
    </w:p>
    <w:p w:rsidR="00DA573A" w:rsidRPr="00C962C1" w:rsidRDefault="00DA573A" w:rsidP="00DA573A">
      <w:pPr>
        <w:rPr>
          <w:rFonts w:ascii="Arial" w:hAnsi="Arial" w:cs="Arial"/>
          <w:sz w:val="22"/>
          <w:szCs w:val="22"/>
        </w:rPr>
      </w:pPr>
      <w:r w:rsidRPr="00C962C1">
        <w:rPr>
          <w:rFonts w:ascii="Arial" w:hAnsi="Arial" w:cs="Arial"/>
          <w:sz w:val="22"/>
          <w:szCs w:val="22"/>
        </w:rPr>
        <w:t>Nobena od strank ni odgovorna za neizpolnitev katerekoli izmed svojih obveznosti iz razlogov, ki so izven njenega nadzora.</w:t>
      </w:r>
    </w:p>
    <w:p w:rsidR="00DA573A" w:rsidRPr="00C962C1" w:rsidRDefault="00DA573A" w:rsidP="00DA573A">
      <w:pPr>
        <w:rPr>
          <w:rFonts w:ascii="Arial" w:hAnsi="Arial" w:cs="Arial"/>
          <w:sz w:val="22"/>
          <w:szCs w:val="22"/>
        </w:rPr>
      </w:pPr>
    </w:p>
    <w:p w:rsidR="00DA573A" w:rsidRPr="004C7A56" w:rsidRDefault="00DA573A" w:rsidP="00DA573A">
      <w:pPr>
        <w:pStyle w:val="Telobesedila"/>
        <w:numPr>
          <w:ilvl w:val="0"/>
          <w:numId w:val="5"/>
        </w:numPr>
        <w:spacing w:before="48"/>
        <w:jc w:val="center"/>
        <w:rPr>
          <w:rFonts w:ascii="Arial" w:hAnsi="Arial" w:cs="Arial"/>
          <w:b/>
          <w:sz w:val="22"/>
          <w:szCs w:val="22"/>
        </w:rPr>
      </w:pPr>
      <w:r w:rsidRPr="004C7A56">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jc w:val="left"/>
        <w:rPr>
          <w:rFonts w:ascii="Arial" w:hAnsi="Arial" w:cs="Arial"/>
          <w:b/>
          <w:sz w:val="22"/>
          <w:szCs w:val="22"/>
        </w:rPr>
      </w:pPr>
    </w:p>
    <w:p w:rsidR="00DA573A" w:rsidRPr="00733749" w:rsidRDefault="00DA573A" w:rsidP="00DA573A">
      <w:pPr>
        <w:rPr>
          <w:rFonts w:ascii="Arial" w:hAnsi="Arial" w:cs="Arial"/>
          <w:sz w:val="22"/>
          <w:szCs w:val="22"/>
        </w:rPr>
      </w:pPr>
      <w:r>
        <w:rPr>
          <w:rFonts w:ascii="Arial" w:hAnsi="Arial" w:cs="Arial"/>
          <w:sz w:val="22"/>
          <w:szCs w:val="22"/>
        </w:rPr>
        <w:t>Naročnik in dobavitelj</w:t>
      </w:r>
      <w:r w:rsidRPr="00733749">
        <w:rPr>
          <w:rFonts w:ascii="Arial" w:hAnsi="Arial" w:cs="Arial"/>
          <w:sz w:val="22"/>
          <w:szCs w:val="22"/>
        </w:rPr>
        <w:t xml:space="preserve"> imenujeta odgovorna predstavnika, ki skrbita </w:t>
      </w:r>
      <w:r>
        <w:rPr>
          <w:rFonts w:ascii="Arial" w:hAnsi="Arial" w:cs="Arial"/>
          <w:sz w:val="22"/>
          <w:szCs w:val="22"/>
        </w:rPr>
        <w:t>za nemoteno izvajanje tega okvirnega sporazuma</w:t>
      </w:r>
      <w:r w:rsidRPr="00733749">
        <w:rPr>
          <w:rFonts w:ascii="Arial" w:hAnsi="Arial" w:cs="Arial"/>
          <w:sz w:val="22"/>
          <w:szCs w:val="22"/>
        </w:rPr>
        <w:t>.</w:t>
      </w:r>
    </w:p>
    <w:p w:rsidR="00DA573A" w:rsidRPr="00733749" w:rsidRDefault="00DA573A" w:rsidP="00DA573A">
      <w:pPr>
        <w:rPr>
          <w:rFonts w:ascii="Arial" w:hAnsi="Arial" w:cs="Arial"/>
          <w:sz w:val="22"/>
          <w:szCs w:val="22"/>
        </w:rPr>
      </w:pPr>
    </w:p>
    <w:p w:rsidR="00DA573A" w:rsidRPr="00733749" w:rsidRDefault="00DA573A" w:rsidP="00DA573A">
      <w:pPr>
        <w:pStyle w:val="Naslov3"/>
        <w:jc w:val="both"/>
        <w:rPr>
          <w:rFonts w:ascii="Arial" w:hAnsi="Arial" w:cs="Arial"/>
          <w:b w:val="0"/>
          <w:sz w:val="22"/>
          <w:szCs w:val="22"/>
        </w:rPr>
      </w:pPr>
      <w:r w:rsidRPr="00733749">
        <w:rPr>
          <w:rFonts w:ascii="Arial" w:hAnsi="Arial" w:cs="Arial"/>
          <w:b w:val="0"/>
          <w:sz w:val="22"/>
          <w:szCs w:val="22"/>
        </w:rPr>
        <w:t>Odgovorni predsta</w:t>
      </w:r>
      <w:r>
        <w:rPr>
          <w:rFonts w:ascii="Arial" w:hAnsi="Arial" w:cs="Arial"/>
          <w:b w:val="0"/>
          <w:sz w:val="22"/>
          <w:szCs w:val="22"/>
        </w:rPr>
        <w:t xml:space="preserve">vnik naročnika je ________, odgovorni predstavnik dobavitelja pa je </w:t>
      </w:r>
      <w:r w:rsidRPr="00A01854">
        <w:rPr>
          <w:rFonts w:ascii="Arial" w:hAnsi="Arial" w:cs="Arial"/>
          <w:b w:val="0"/>
          <w:sz w:val="22"/>
          <w:szCs w:val="22"/>
          <w:highlight w:val="yellow"/>
        </w:rPr>
        <w:t>________.</w:t>
      </w:r>
    </w:p>
    <w:p w:rsidR="00DA573A" w:rsidRPr="00733749" w:rsidRDefault="00DA573A" w:rsidP="00DA573A">
      <w:pPr>
        <w:rPr>
          <w:rFonts w:ascii="Arial" w:hAnsi="Arial" w:cs="Arial"/>
          <w:sz w:val="22"/>
          <w:szCs w:val="22"/>
        </w:rPr>
      </w:pPr>
    </w:p>
    <w:p w:rsidR="00DA573A" w:rsidRPr="006100B3" w:rsidRDefault="00DA573A" w:rsidP="00DA573A">
      <w:pPr>
        <w:rPr>
          <w:rFonts w:ascii="Arial" w:hAnsi="Arial" w:cs="Arial"/>
          <w:sz w:val="22"/>
          <w:szCs w:val="22"/>
        </w:rPr>
      </w:pPr>
      <w:r>
        <w:rPr>
          <w:rFonts w:ascii="Arial" w:hAnsi="Arial" w:cs="Arial"/>
          <w:sz w:val="22"/>
          <w:szCs w:val="22"/>
        </w:rPr>
        <w:t>Če katera od</w:t>
      </w:r>
      <w:r w:rsidRPr="00733749">
        <w:rPr>
          <w:rFonts w:ascii="Arial" w:hAnsi="Arial" w:cs="Arial"/>
          <w:sz w:val="22"/>
          <w:szCs w:val="22"/>
        </w:rPr>
        <w:t xml:space="preserve"> strank </w:t>
      </w:r>
      <w:r>
        <w:rPr>
          <w:rFonts w:ascii="Arial" w:hAnsi="Arial" w:cs="Arial"/>
          <w:sz w:val="22"/>
          <w:szCs w:val="22"/>
        </w:rPr>
        <w:t xml:space="preserve">okvirnega sporazuma </w:t>
      </w:r>
      <w:r w:rsidRPr="00733749">
        <w:rPr>
          <w:rFonts w:ascii="Arial" w:hAnsi="Arial" w:cs="Arial"/>
          <w:sz w:val="22"/>
          <w:szCs w:val="22"/>
        </w:rPr>
        <w:t>spremeni odgovornega predstavnika, mora o t</w:t>
      </w:r>
      <w:r>
        <w:rPr>
          <w:rFonts w:ascii="Arial" w:hAnsi="Arial" w:cs="Arial"/>
          <w:sz w:val="22"/>
          <w:szCs w:val="22"/>
        </w:rPr>
        <w:t>em obvestiti nasprotno</w:t>
      </w:r>
      <w:r w:rsidRPr="00733749">
        <w:rPr>
          <w:rFonts w:ascii="Arial" w:hAnsi="Arial" w:cs="Arial"/>
          <w:sz w:val="22"/>
          <w:szCs w:val="22"/>
        </w:rPr>
        <w:t xml:space="preserve"> stranko.</w:t>
      </w:r>
    </w:p>
    <w:p w:rsidR="00DA573A" w:rsidRPr="004C7A56" w:rsidRDefault="00DA573A" w:rsidP="00DA573A">
      <w:pPr>
        <w:pStyle w:val="Telobesedila"/>
        <w:widowControl w:val="0"/>
        <w:tabs>
          <w:tab w:val="left" w:pos="90"/>
        </w:tabs>
        <w:autoSpaceDE w:val="0"/>
        <w:autoSpaceDN w:val="0"/>
        <w:adjustRightInd w:val="0"/>
        <w:spacing w:before="48"/>
        <w:jc w:val="left"/>
        <w:rPr>
          <w:rFonts w:ascii="Arial" w:hAnsi="Arial" w:cs="Arial"/>
          <w:b/>
          <w:sz w:val="22"/>
          <w:szCs w:val="22"/>
        </w:rPr>
      </w:pPr>
    </w:p>
    <w:p w:rsidR="00DA573A" w:rsidRPr="004C7A56"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sidRPr="004C7A56">
        <w:rPr>
          <w:rFonts w:ascii="Arial" w:hAnsi="Arial" w:cs="Arial"/>
          <w:sz w:val="22"/>
          <w:szCs w:val="22"/>
        </w:rPr>
        <w:t>člen</w:t>
      </w:r>
    </w:p>
    <w:p w:rsidR="00DA573A" w:rsidRPr="004C7A56" w:rsidRDefault="00DA573A" w:rsidP="00DA573A">
      <w:pPr>
        <w:pStyle w:val="Telobesedila"/>
        <w:spacing w:before="48"/>
        <w:rPr>
          <w:rFonts w:ascii="Arial" w:hAnsi="Arial" w:cs="Arial"/>
          <w:b/>
          <w:sz w:val="22"/>
          <w:szCs w:val="22"/>
        </w:rPr>
      </w:pPr>
    </w:p>
    <w:p w:rsidR="00DA573A" w:rsidRPr="00733749" w:rsidRDefault="00DA573A" w:rsidP="00DA573A">
      <w:pPr>
        <w:autoSpaceDE w:val="0"/>
        <w:autoSpaceDN w:val="0"/>
        <w:adjustRightInd w:val="0"/>
        <w:rPr>
          <w:rFonts w:ascii="Arial" w:hAnsi="Arial" w:cs="Arial"/>
          <w:color w:val="000000"/>
          <w:sz w:val="22"/>
          <w:szCs w:val="22"/>
        </w:rPr>
      </w:pPr>
      <w:r>
        <w:rPr>
          <w:rFonts w:ascii="Arial" w:hAnsi="Arial" w:cs="Arial"/>
          <w:color w:val="000000"/>
          <w:sz w:val="22"/>
          <w:szCs w:val="22"/>
        </w:rPr>
        <w:t xml:space="preserve">Stranki okvirnega sporazuma potrjujeta, da sta seznanjeni in se zavedata dejstva, da je predmetni sporazum ničen, če je ali bo v katerikoli fazi sklepanja ali izvajanja tega okvirnega sporazuma </w:t>
      </w:r>
      <w:r w:rsidRPr="00733749">
        <w:rPr>
          <w:rFonts w:ascii="Arial" w:hAnsi="Arial" w:cs="Arial"/>
          <w:color w:val="000000"/>
          <w:sz w:val="22"/>
          <w:szCs w:val="22"/>
        </w:rPr>
        <w:t xml:space="preserve">kdo v imenu ali na račun </w:t>
      </w:r>
      <w:r>
        <w:rPr>
          <w:rFonts w:ascii="Arial" w:hAnsi="Arial" w:cs="Arial"/>
          <w:color w:val="000000"/>
          <w:sz w:val="22"/>
          <w:szCs w:val="22"/>
        </w:rPr>
        <w:t xml:space="preserve">dobavitelja </w:t>
      </w:r>
      <w:r w:rsidRPr="00733749">
        <w:rPr>
          <w:rFonts w:ascii="Arial" w:hAnsi="Arial" w:cs="Arial"/>
          <w:color w:val="000000"/>
          <w:sz w:val="22"/>
          <w:szCs w:val="22"/>
        </w:rPr>
        <w:t>predstavniku ali posredniku naročnika obljubil, ponudil ali dal kakšno nedov</w:t>
      </w:r>
      <w:r>
        <w:rPr>
          <w:rFonts w:ascii="Arial" w:hAnsi="Arial" w:cs="Arial"/>
          <w:color w:val="000000"/>
          <w:sz w:val="22"/>
          <w:szCs w:val="22"/>
        </w:rPr>
        <w:t>oljeno korist za pridobitev</w:t>
      </w:r>
      <w:r w:rsidRPr="00733749">
        <w:rPr>
          <w:rFonts w:ascii="Arial" w:hAnsi="Arial" w:cs="Arial"/>
          <w:color w:val="000000"/>
          <w:sz w:val="22"/>
          <w:szCs w:val="22"/>
        </w:rPr>
        <w:t xml:space="preserve"> posla</w:t>
      </w:r>
      <w:r>
        <w:rPr>
          <w:rFonts w:ascii="Arial" w:hAnsi="Arial" w:cs="Arial"/>
          <w:color w:val="000000"/>
          <w:sz w:val="22"/>
          <w:szCs w:val="22"/>
        </w:rPr>
        <w:t xml:space="preserve"> po tem sporazumu, za sklenitev</w:t>
      </w:r>
      <w:r w:rsidRPr="00733749">
        <w:rPr>
          <w:rFonts w:ascii="Arial" w:hAnsi="Arial" w:cs="Arial"/>
          <w:color w:val="000000"/>
          <w:sz w:val="22"/>
          <w:szCs w:val="22"/>
        </w:rPr>
        <w:t xml:space="preserve"> posl</w:t>
      </w:r>
      <w:r>
        <w:rPr>
          <w:rFonts w:ascii="Arial" w:hAnsi="Arial" w:cs="Arial"/>
          <w:color w:val="000000"/>
          <w:sz w:val="22"/>
          <w:szCs w:val="22"/>
        </w:rPr>
        <w:t xml:space="preserve">a pod ugodnejšimi pogoji, </w:t>
      </w:r>
      <w:r w:rsidRPr="00733749">
        <w:rPr>
          <w:rFonts w:ascii="Arial" w:hAnsi="Arial" w:cs="Arial"/>
          <w:color w:val="000000"/>
          <w:sz w:val="22"/>
          <w:szCs w:val="22"/>
        </w:rPr>
        <w:t xml:space="preserve">za opustitev dolžnega nadzora nad izvajanjem pogodbenih obveznosti ali za drugo ravnanje ali opustitev, s katerim je </w:t>
      </w:r>
      <w:r>
        <w:rPr>
          <w:rFonts w:ascii="Arial" w:hAnsi="Arial" w:cs="Arial"/>
          <w:color w:val="000000"/>
          <w:sz w:val="22"/>
          <w:szCs w:val="22"/>
        </w:rPr>
        <w:t xml:space="preserve">ali bo naročniku </w:t>
      </w:r>
      <w:r w:rsidRPr="00733749">
        <w:rPr>
          <w:rFonts w:ascii="Arial" w:hAnsi="Arial" w:cs="Arial"/>
          <w:color w:val="000000"/>
          <w:sz w:val="22"/>
          <w:szCs w:val="22"/>
        </w:rPr>
        <w:t xml:space="preserve">povzročena škoda ali </w:t>
      </w:r>
      <w:r>
        <w:rPr>
          <w:rFonts w:ascii="Arial" w:hAnsi="Arial" w:cs="Arial"/>
          <w:color w:val="000000"/>
          <w:sz w:val="22"/>
          <w:szCs w:val="22"/>
        </w:rPr>
        <w:t xml:space="preserve">pa </w:t>
      </w:r>
      <w:r w:rsidRPr="00733749">
        <w:rPr>
          <w:rFonts w:ascii="Arial" w:hAnsi="Arial" w:cs="Arial"/>
          <w:color w:val="000000"/>
          <w:sz w:val="22"/>
          <w:szCs w:val="22"/>
        </w:rPr>
        <w:t>je</w:t>
      </w:r>
      <w:r>
        <w:rPr>
          <w:rFonts w:ascii="Arial" w:hAnsi="Arial" w:cs="Arial"/>
          <w:color w:val="000000"/>
          <w:sz w:val="22"/>
          <w:szCs w:val="22"/>
        </w:rPr>
        <w:t xml:space="preserve"> ali bo</w:t>
      </w:r>
      <w:r w:rsidRPr="00733749">
        <w:rPr>
          <w:rFonts w:ascii="Arial" w:hAnsi="Arial" w:cs="Arial"/>
          <w:color w:val="000000"/>
          <w:sz w:val="22"/>
          <w:szCs w:val="22"/>
        </w:rPr>
        <w:t xml:space="preserve"> omogočena pridobitev nedovoljene koristi p</w:t>
      </w:r>
      <w:r>
        <w:rPr>
          <w:rFonts w:ascii="Arial" w:hAnsi="Arial" w:cs="Arial"/>
          <w:color w:val="000000"/>
          <w:sz w:val="22"/>
          <w:szCs w:val="22"/>
        </w:rPr>
        <w:t>redstavniku ali</w:t>
      </w:r>
      <w:r w:rsidRPr="00733749">
        <w:rPr>
          <w:rFonts w:ascii="Arial" w:hAnsi="Arial" w:cs="Arial"/>
          <w:color w:val="000000"/>
          <w:sz w:val="22"/>
          <w:szCs w:val="22"/>
        </w:rPr>
        <w:t xml:space="preserve"> posredniku </w:t>
      </w:r>
      <w:r>
        <w:rPr>
          <w:rFonts w:ascii="Arial" w:hAnsi="Arial" w:cs="Arial"/>
          <w:color w:val="000000"/>
          <w:sz w:val="22"/>
          <w:szCs w:val="22"/>
        </w:rPr>
        <w:t>naročnika in/ali dobavitelju ali njegovemu predstavniku, zastopniku ali posredniku</w:t>
      </w:r>
      <w:r w:rsidRPr="00733749">
        <w:rPr>
          <w:rFonts w:ascii="Arial" w:hAnsi="Arial" w:cs="Arial"/>
          <w:color w:val="000000"/>
          <w:sz w:val="22"/>
          <w:szCs w:val="22"/>
        </w:rPr>
        <w:t>.</w:t>
      </w:r>
    </w:p>
    <w:p w:rsidR="00DA573A" w:rsidRPr="00733749" w:rsidRDefault="00DA573A" w:rsidP="00DA573A">
      <w:pPr>
        <w:autoSpaceDE w:val="0"/>
        <w:autoSpaceDN w:val="0"/>
        <w:adjustRightInd w:val="0"/>
        <w:rPr>
          <w:rFonts w:ascii="Arial" w:hAnsi="Arial" w:cs="Arial"/>
          <w:color w:val="000000"/>
          <w:sz w:val="22"/>
          <w:szCs w:val="22"/>
        </w:rPr>
      </w:pP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r w:rsidRPr="00F24D70">
        <w:rPr>
          <w:rFonts w:ascii="Arial" w:hAnsi="Arial" w:cs="Arial"/>
          <w:sz w:val="22"/>
          <w:szCs w:val="22"/>
        </w:rPr>
        <w:t>Naročnik bo v primeru ugotovitev o domnevnem obstoju dejanskega stanja iz prvega odstavka tega člena ali obvestila Komisije za preprečevanje korupcije ali drugih organov, glede njegovega domnevnega nastanka, pričel z ugotavljanjem pogojev nič</w:t>
      </w:r>
      <w:r>
        <w:rPr>
          <w:rFonts w:ascii="Arial" w:hAnsi="Arial" w:cs="Arial"/>
          <w:sz w:val="22"/>
          <w:szCs w:val="22"/>
        </w:rPr>
        <w:t>nosti tega sporazuma</w:t>
      </w:r>
      <w:r w:rsidRPr="00F24D70">
        <w:rPr>
          <w:rFonts w:ascii="Arial" w:hAnsi="Arial" w:cs="Arial"/>
          <w:sz w:val="22"/>
          <w:szCs w:val="22"/>
        </w:rPr>
        <w:t xml:space="preserve"> oziroma z drugimi ukrepi v skladu s predpisi Republike Slovenije.</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Pr="004C7A56"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sidRPr="004C7A56">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Default="00DA573A" w:rsidP="00DA573A">
      <w:pPr>
        <w:tabs>
          <w:tab w:val="left" w:pos="6237"/>
        </w:tabs>
        <w:rPr>
          <w:rFonts w:ascii="Arial" w:hAnsi="Arial" w:cs="Arial"/>
          <w:sz w:val="22"/>
          <w:szCs w:val="22"/>
        </w:rPr>
      </w:pPr>
      <w:r>
        <w:rPr>
          <w:rFonts w:ascii="Arial" w:hAnsi="Arial" w:cs="Arial"/>
          <w:sz w:val="22"/>
          <w:szCs w:val="22"/>
        </w:rPr>
        <w:t>Stranki tega okvirnega sporazuma</w:t>
      </w:r>
      <w:r w:rsidRPr="00056A47">
        <w:rPr>
          <w:rFonts w:ascii="Arial" w:hAnsi="Arial" w:cs="Arial"/>
          <w:sz w:val="22"/>
          <w:szCs w:val="22"/>
        </w:rPr>
        <w:t xml:space="preserve"> </w:t>
      </w:r>
      <w:r>
        <w:rPr>
          <w:rFonts w:ascii="Arial" w:hAnsi="Arial" w:cs="Arial"/>
          <w:sz w:val="22"/>
          <w:szCs w:val="22"/>
        </w:rPr>
        <w:t>sta sporazumni, da začne sporazum</w:t>
      </w:r>
      <w:r w:rsidRPr="00056A47">
        <w:rPr>
          <w:rFonts w:ascii="Arial" w:hAnsi="Arial" w:cs="Arial"/>
          <w:sz w:val="22"/>
          <w:szCs w:val="22"/>
        </w:rPr>
        <w:t xml:space="preserve"> veljati z dnem</w:t>
      </w:r>
      <w:r>
        <w:rPr>
          <w:rFonts w:ascii="Arial" w:hAnsi="Arial" w:cs="Arial"/>
          <w:sz w:val="22"/>
          <w:szCs w:val="22"/>
        </w:rPr>
        <w:t xml:space="preserve"> obojestranskega podpisa.</w:t>
      </w:r>
    </w:p>
    <w:p w:rsidR="00DA573A" w:rsidRDefault="00DA573A" w:rsidP="00DA573A">
      <w:pPr>
        <w:tabs>
          <w:tab w:val="left" w:pos="6237"/>
        </w:tabs>
        <w:rPr>
          <w:rFonts w:ascii="Arial" w:hAnsi="Arial" w:cs="Arial"/>
          <w:sz w:val="22"/>
          <w:szCs w:val="22"/>
        </w:rPr>
      </w:pPr>
    </w:p>
    <w:p w:rsidR="00DA573A" w:rsidRDefault="00DA573A" w:rsidP="00DA573A">
      <w:pPr>
        <w:tabs>
          <w:tab w:val="left" w:pos="6237"/>
        </w:tabs>
        <w:rPr>
          <w:rFonts w:ascii="Arial" w:hAnsi="Arial" w:cs="Arial"/>
          <w:sz w:val="22"/>
          <w:szCs w:val="22"/>
        </w:rPr>
      </w:pPr>
      <w:r>
        <w:rPr>
          <w:rFonts w:ascii="Arial" w:hAnsi="Arial" w:cs="Arial"/>
          <w:sz w:val="22"/>
          <w:szCs w:val="22"/>
        </w:rPr>
        <w:t>Okvirni sporazum</w:t>
      </w:r>
      <w:r w:rsidRPr="00393829">
        <w:rPr>
          <w:rFonts w:ascii="Arial" w:hAnsi="Arial" w:cs="Arial"/>
          <w:sz w:val="22"/>
          <w:szCs w:val="22"/>
        </w:rPr>
        <w:t xml:space="preserve"> je sk</w:t>
      </w:r>
      <w:r w:rsidR="008947EF">
        <w:rPr>
          <w:rFonts w:ascii="Arial" w:hAnsi="Arial" w:cs="Arial"/>
          <w:sz w:val="22"/>
          <w:szCs w:val="22"/>
        </w:rPr>
        <w:t>lenjen za obdobje štirih</w:t>
      </w:r>
      <w:r>
        <w:rPr>
          <w:rFonts w:ascii="Arial" w:hAnsi="Arial" w:cs="Arial"/>
          <w:sz w:val="22"/>
          <w:szCs w:val="22"/>
        </w:rPr>
        <w:t xml:space="preserve"> let od podpisa</w:t>
      </w:r>
      <w:r w:rsidRPr="00393829">
        <w:rPr>
          <w:rFonts w:ascii="Arial" w:hAnsi="Arial" w:cs="Arial"/>
          <w:sz w:val="22"/>
          <w:szCs w:val="22"/>
        </w:rPr>
        <w:t>.</w:t>
      </w:r>
    </w:p>
    <w:p w:rsidR="00DA573A" w:rsidRDefault="00DA573A" w:rsidP="00DA573A">
      <w:pPr>
        <w:tabs>
          <w:tab w:val="left" w:pos="6237"/>
        </w:tabs>
        <w:rPr>
          <w:rFonts w:ascii="Arial" w:hAnsi="Arial" w:cs="Arial"/>
          <w:sz w:val="22"/>
          <w:szCs w:val="22"/>
        </w:rPr>
      </w:pPr>
    </w:p>
    <w:p w:rsidR="00DA573A" w:rsidRDefault="00DA573A" w:rsidP="00DA573A">
      <w:pPr>
        <w:tabs>
          <w:tab w:val="left" w:pos="6237"/>
        </w:tabs>
        <w:rPr>
          <w:rFonts w:ascii="Arial" w:hAnsi="Arial" w:cs="Arial"/>
          <w:sz w:val="22"/>
          <w:szCs w:val="22"/>
        </w:rPr>
      </w:pPr>
    </w:p>
    <w:p w:rsidR="00DA573A" w:rsidRDefault="009C5C2D" w:rsidP="00DA573A">
      <w:pPr>
        <w:pStyle w:val="Odstavekseznama"/>
        <w:keepNext/>
        <w:keepLines/>
        <w:numPr>
          <w:ilvl w:val="0"/>
          <w:numId w:val="5"/>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w:t>
      </w:r>
      <w:r w:rsidR="00DA573A">
        <w:rPr>
          <w:rFonts w:ascii="Arial" w:hAnsi="Arial" w:cs="Arial"/>
          <w:sz w:val="22"/>
          <w:szCs w:val="22"/>
        </w:rPr>
        <w:t>len</w:t>
      </w:r>
    </w:p>
    <w:p w:rsidR="008947EF" w:rsidRPr="009C5C2D" w:rsidRDefault="008947EF" w:rsidP="009C5C2D">
      <w:pPr>
        <w:keepNext/>
        <w:keepLines/>
        <w:overflowPunct w:val="0"/>
        <w:autoSpaceDE w:val="0"/>
        <w:autoSpaceDN w:val="0"/>
        <w:adjustRightInd w:val="0"/>
        <w:ind w:left="360"/>
        <w:textAlignment w:val="baseline"/>
        <w:rPr>
          <w:rFonts w:ascii="Arial" w:hAnsi="Arial" w:cs="Arial"/>
          <w:sz w:val="22"/>
          <w:szCs w:val="22"/>
        </w:rPr>
      </w:pPr>
    </w:p>
    <w:p w:rsidR="008947EF" w:rsidRPr="00284685" w:rsidRDefault="008947EF" w:rsidP="008947EF">
      <w:pPr>
        <w:rPr>
          <w:rFonts w:ascii="Arial" w:hAnsi="Arial" w:cs="Arial"/>
          <w:color w:val="000000"/>
          <w:sz w:val="22"/>
          <w:szCs w:val="22"/>
        </w:rPr>
      </w:pPr>
      <w:r>
        <w:rPr>
          <w:rFonts w:ascii="Arial" w:hAnsi="Arial" w:cs="Arial"/>
          <w:color w:val="000000"/>
          <w:sz w:val="22"/>
          <w:szCs w:val="22"/>
        </w:rPr>
        <w:t xml:space="preserve">Ta  okvirni sporazum </w:t>
      </w:r>
      <w:r w:rsidRPr="00284685">
        <w:rPr>
          <w:rFonts w:ascii="Arial" w:hAnsi="Arial" w:cs="Arial"/>
          <w:color w:val="000000"/>
          <w:sz w:val="22"/>
          <w:szCs w:val="22"/>
        </w:rPr>
        <w:t>je sklenjena pod razveznim pogojem, ki se uresniči v primeru izpolnitve ene od naslednjih okoliščin:</w:t>
      </w:r>
    </w:p>
    <w:p w:rsidR="008947EF" w:rsidRPr="00284685" w:rsidRDefault="008947EF" w:rsidP="008947EF">
      <w:pPr>
        <w:pStyle w:val="Odstavekseznama"/>
        <w:numPr>
          <w:ilvl w:val="0"/>
          <w:numId w:val="6"/>
        </w:numPr>
        <w:rPr>
          <w:rFonts w:ascii="Arial" w:hAnsi="Arial" w:cs="Arial"/>
          <w:color w:val="000000"/>
          <w:sz w:val="22"/>
          <w:szCs w:val="22"/>
        </w:rPr>
      </w:pPr>
      <w:r w:rsidRPr="00284685">
        <w:rPr>
          <w:rFonts w:ascii="Arial" w:hAnsi="Arial" w:cs="Arial"/>
          <w:color w:val="000000"/>
          <w:sz w:val="22"/>
          <w:szCs w:val="22"/>
        </w:rPr>
        <w:t xml:space="preserve">če bo naročnik seznanjen, da je sodišče s pravnomočno odločitvijo ugotovilo kršitev obveznosti delovne, okoljske ali socialne zakonodaje s strani dobavitelja ali podizvajalca ali </w:t>
      </w:r>
    </w:p>
    <w:p w:rsidR="008947EF" w:rsidRPr="00284685" w:rsidRDefault="008947EF" w:rsidP="008947EF">
      <w:pPr>
        <w:pStyle w:val="Odstavekseznama"/>
        <w:numPr>
          <w:ilvl w:val="0"/>
          <w:numId w:val="6"/>
        </w:numPr>
        <w:rPr>
          <w:rFonts w:ascii="Arial" w:hAnsi="Arial" w:cs="Arial"/>
          <w:color w:val="000000"/>
          <w:sz w:val="22"/>
          <w:szCs w:val="22"/>
        </w:rPr>
      </w:pPr>
      <w:r w:rsidRPr="00284685">
        <w:rPr>
          <w:rFonts w:ascii="Arial" w:hAnsi="Arial" w:cs="Arial"/>
          <w:color w:val="000000"/>
          <w:sz w:val="22"/>
          <w:szCs w:val="22"/>
        </w:rPr>
        <w:t xml:space="preserve">če bo naročnik seznanjen, da je pristojni državni organ pri dobavitelju ali podizvajalcu v času izvajanja </w:t>
      </w:r>
      <w:r>
        <w:rPr>
          <w:rFonts w:ascii="Arial" w:hAnsi="Arial" w:cs="Arial"/>
          <w:color w:val="000000"/>
          <w:sz w:val="22"/>
          <w:szCs w:val="22"/>
        </w:rPr>
        <w:t>pogodbe</w:t>
      </w:r>
      <w:r w:rsidRPr="00284685">
        <w:rPr>
          <w:rFonts w:ascii="Arial" w:hAnsi="Arial" w:cs="Arial"/>
          <w:color w:val="000000"/>
          <w:sz w:val="22"/>
          <w:szCs w:val="22"/>
        </w:rPr>
        <w:t xml:space="preserve"> ugotovil najmanj dve kršitvi v zvezi s:</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plačilom za delo,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delovnim časom,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počitki,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opravljanjem dela na podlagi pogodb civilnega prava kljub obstoju elementov delovnega razmerja ali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v zvezi z zaposlovanjem na črno</w:t>
      </w:r>
    </w:p>
    <w:p w:rsidR="008947EF" w:rsidRPr="00284685" w:rsidRDefault="008947EF" w:rsidP="008947EF">
      <w:pPr>
        <w:ind w:left="708" w:firstLine="45"/>
        <w:rPr>
          <w:rFonts w:ascii="Arial" w:hAnsi="Arial" w:cs="Arial"/>
          <w:color w:val="000000"/>
          <w:sz w:val="22"/>
          <w:szCs w:val="22"/>
        </w:rPr>
      </w:pPr>
      <w:r w:rsidRPr="00284685">
        <w:rPr>
          <w:rFonts w:ascii="Arial" w:hAnsi="Arial" w:cs="Arial"/>
          <w:color w:val="000000"/>
          <w:sz w:val="22"/>
          <w:szCs w:val="22"/>
        </w:rPr>
        <w:t>in za kateri mu je bila s pravnomočno odločitvijo ali več pravnomočnimi odločitvami izrečena globa za prekršek.</w:t>
      </w:r>
    </w:p>
    <w:p w:rsidR="008947EF" w:rsidRPr="00284685" w:rsidRDefault="008947EF" w:rsidP="008947EF">
      <w:pPr>
        <w:spacing w:line="276" w:lineRule="auto"/>
        <w:rPr>
          <w:rFonts w:ascii="Arial" w:hAnsi="Arial" w:cs="Arial"/>
          <w:color w:val="000000"/>
          <w:sz w:val="22"/>
          <w:szCs w:val="22"/>
        </w:rPr>
      </w:pPr>
    </w:p>
    <w:p w:rsidR="008947EF" w:rsidRDefault="008947EF" w:rsidP="008947EF">
      <w:pPr>
        <w:rPr>
          <w:rFonts w:ascii="Arial" w:hAnsi="Arial" w:cs="Arial"/>
          <w:color w:val="000000"/>
          <w:sz w:val="22"/>
          <w:szCs w:val="22"/>
        </w:rPr>
      </w:pPr>
      <w:r w:rsidRPr="00284685">
        <w:rPr>
          <w:rFonts w:ascii="Arial" w:hAnsi="Arial" w:cs="Arial"/>
          <w:color w:val="000000"/>
          <w:sz w:val="22"/>
          <w:szCs w:val="22"/>
        </w:rPr>
        <w:t xml:space="preserve">V primeru seznanitve naročnika s kršitvijo bo naročnik o tem obvestil dobavitelja v desetih dneh. </w:t>
      </w:r>
    </w:p>
    <w:p w:rsidR="008947EF" w:rsidRPr="00284685" w:rsidRDefault="008947EF" w:rsidP="008947EF">
      <w:pPr>
        <w:rPr>
          <w:rFonts w:ascii="Arial" w:hAnsi="Arial" w:cs="Arial"/>
          <w:color w:val="000000"/>
          <w:sz w:val="22"/>
          <w:szCs w:val="22"/>
        </w:rPr>
      </w:pPr>
    </w:p>
    <w:p w:rsidR="008947EF" w:rsidRDefault="008947EF" w:rsidP="008947EF">
      <w:pPr>
        <w:rPr>
          <w:rFonts w:ascii="Arial" w:hAnsi="Arial" w:cs="Arial"/>
          <w:sz w:val="22"/>
          <w:szCs w:val="22"/>
        </w:rPr>
      </w:pPr>
      <w:r w:rsidRPr="00284685">
        <w:rPr>
          <w:rFonts w:ascii="Arial" w:hAnsi="Arial" w:cs="Arial"/>
          <w:color w:val="000000"/>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84685">
        <w:rPr>
          <w:rFonts w:ascii="Arial" w:hAnsi="Arial" w:cs="Arial"/>
          <w:color w:val="000000"/>
          <w:sz w:val="22"/>
          <w:szCs w:val="22"/>
        </w:rPr>
        <w:t>podizvajanje</w:t>
      </w:r>
      <w:proofErr w:type="spellEnd"/>
      <w:r w:rsidRPr="00284685">
        <w:rPr>
          <w:rFonts w:ascii="Arial" w:hAnsi="Arial" w:cs="Arial"/>
          <w:color w:val="000000"/>
          <w:sz w:val="22"/>
          <w:szCs w:val="22"/>
        </w:rPr>
        <w:t xml:space="preserve"> temu podizvajalcu, če ta zamenjava ali prevzem ne pomeni bistvene spremembe </w:t>
      </w:r>
      <w:r>
        <w:rPr>
          <w:rFonts w:ascii="Arial" w:hAnsi="Arial" w:cs="Arial"/>
          <w:color w:val="000000"/>
          <w:sz w:val="22"/>
          <w:szCs w:val="22"/>
        </w:rPr>
        <w:t>pogodbe</w:t>
      </w:r>
      <w:r w:rsidRPr="00284685">
        <w:rPr>
          <w:rFonts w:ascii="Arial" w:hAnsi="Arial" w:cs="Arial"/>
          <w:color w:val="000000"/>
          <w:sz w:val="22"/>
          <w:szCs w:val="22"/>
        </w:rPr>
        <w:t>. Če dobavitelj ne bo predložil dokazov zase ali za podizvajalca ali če jih bo, pa bo naročnik ocenil, da ti ukrepi ne</w:t>
      </w:r>
      <w:r w:rsidRPr="0048588B">
        <w:rPr>
          <w:rFonts w:ascii="Arial" w:hAnsi="Arial"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ascii="Arial" w:hAnsi="Arial" w:cs="Arial"/>
          <w:sz w:val="22"/>
          <w:szCs w:val="22"/>
        </w:rPr>
        <w:t>okvirnega sporazuma</w:t>
      </w:r>
      <w:r w:rsidRPr="0048588B">
        <w:rPr>
          <w:rFonts w:ascii="Arial" w:hAnsi="Arial" w:cs="Arial"/>
          <w:sz w:val="22"/>
          <w:szCs w:val="22"/>
        </w:rPr>
        <w:t xml:space="preserve"> še najmanj šest mesecev. </w:t>
      </w:r>
    </w:p>
    <w:p w:rsidR="008947EF" w:rsidRPr="0048588B" w:rsidRDefault="008947EF" w:rsidP="008947EF">
      <w:pPr>
        <w:rPr>
          <w:rFonts w:ascii="Arial" w:hAnsi="Arial" w:cs="Arial"/>
          <w:sz w:val="22"/>
          <w:szCs w:val="22"/>
        </w:rPr>
      </w:pPr>
    </w:p>
    <w:p w:rsidR="008947EF" w:rsidRDefault="008947EF" w:rsidP="008947EF">
      <w:pPr>
        <w:rPr>
          <w:rFonts w:ascii="Arial" w:hAnsi="Arial" w:cs="Arial"/>
          <w:sz w:val="22"/>
          <w:szCs w:val="22"/>
        </w:rPr>
      </w:pPr>
      <w:r w:rsidRPr="0048588B">
        <w:rPr>
          <w:rFonts w:ascii="Arial" w:hAnsi="Arial" w:cs="Arial"/>
          <w:sz w:val="22"/>
          <w:szCs w:val="22"/>
        </w:rPr>
        <w:t xml:space="preserve">V primeru izpolnitve razveznega pogoja se šteje, da je </w:t>
      </w:r>
      <w:r>
        <w:rPr>
          <w:rFonts w:ascii="Arial" w:hAnsi="Arial" w:cs="Arial"/>
          <w:sz w:val="22"/>
          <w:szCs w:val="22"/>
        </w:rPr>
        <w:t>okvirni sporazum</w:t>
      </w:r>
      <w:r w:rsidRPr="0048588B">
        <w:rPr>
          <w:rFonts w:ascii="Arial" w:hAnsi="Arial" w:cs="Arial"/>
          <w:sz w:val="22"/>
          <w:szCs w:val="22"/>
        </w:rPr>
        <w:t xml:space="preserve"> za tega </w:t>
      </w:r>
      <w:r w:rsidRPr="009E5A30">
        <w:rPr>
          <w:rFonts w:ascii="Arial" w:hAnsi="Arial" w:cs="Arial"/>
          <w:sz w:val="22"/>
          <w:szCs w:val="22"/>
        </w:rPr>
        <w:t>dobavitelja</w:t>
      </w:r>
      <w:r>
        <w:rPr>
          <w:rFonts w:ascii="Arial" w:hAnsi="Arial" w:cs="Arial"/>
          <w:sz w:val="22"/>
          <w:szCs w:val="22"/>
        </w:rPr>
        <w:t xml:space="preserve"> razvezana z dnem sklenitve novega okvirnega sporazuma </w:t>
      </w:r>
      <w:r w:rsidRPr="0048588B">
        <w:rPr>
          <w:rFonts w:ascii="Arial" w:hAnsi="Arial" w:cs="Arial"/>
          <w:sz w:val="22"/>
          <w:szCs w:val="22"/>
        </w:rPr>
        <w:t>o izvedbi javnega naročila za predmetno na</w:t>
      </w:r>
      <w:r>
        <w:rPr>
          <w:rFonts w:ascii="Arial" w:hAnsi="Arial" w:cs="Arial"/>
          <w:sz w:val="22"/>
          <w:szCs w:val="22"/>
        </w:rPr>
        <w:t xml:space="preserve">ročilo. </w:t>
      </w:r>
    </w:p>
    <w:p w:rsidR="008947EF" w:rsidRDefault="008947EF" w:rsidP="008947EF">
      <w:pPr>
        <w:rPr>
          <w:rFonts w:ascii="Arial" w:hAnsi="Arial" w:cs="Arial"/>
          <w:sz w:val="22"/>
          <w:szCs w:val="22"/>
        </w:rPr>
      </w:pPr>
    </w:p>
    <w:p w:rsidR="008947EF" w:rsidRPr="0048588B" w:rsidRDefault="008947EF" w:rsidP="008947EF">
      <w:pPr>
        <w:rPr>
          <w:rFonts w:ascii="Arial" w:hAnsi="Arial" w:cs="Arial"/>
          <w:sz w:val="22"/>
          <w:szCs w:val="22"/>
        </w:rPr>
      </w:pPr>
      <w:r>
        <w:rPr>
          <w:rFonts w:ascii="Arial" w:hAnsi="Arial" w:cs="Arial"/>
          <w:sz w:val="22"/>
          <w:szCs w:val="22"/>
        </w:rPr>
        <w:lastRenderedPageBreak/>
        <w:t xml:space="preserve">O datumu sklenitve novega okvirnega sporazuma </w:t>
      </w:r>
      <w:r w:rsidRPr="0048588B">
        <w:rPr>
          <w:rFonts w:ascii="Arial" w:hAnsi="Arial" w:cs="Arial"/>
          <w:sz w:val="22"/>
          <w:szCs w:val="22"/>
        </w:rPr>
        <w:t xml:space="preserve">bo naročnik obvestil </w:t>
      </w:r>
      <w:r w:rsidRPr="009E5A30">
        <w:rPr>
          <w:rFonts w:ascii="Arial" w:hAnsi="Arial" w:cs="Arial"/>
          <w:sz w:val="22"/>
          <w:szCs w:val="22"/>
        </w:rPr>
        <w:t>dobavitelja</w:t>
      </w:r>
      <w:r w:rsidRPr="0048588B">
        <w:rPr>
          <w:rFonts w:ascii="Arial" w:hAnsi="Arial" w:cs="Arial"/>
          <w:sz w:val="22"/>
          <w:szCs w:val="22"/>
        </w:rPr>
        <w:t>.</w:t>
      </w:r>
    </w:p>
    <w:p w:rsidR="008947EF" w:rsidRPr="0048588B" w:rsidRDefault="008947EF" w:rsidP="008947EF">
      <w:pPr>
        <w:rPr>
          <w:rFonts w:ascii="Arial" w:hAnsi="Arial" w:cs="Arial"/>
          <w:sz w:val="22"/>
          <w:szCs w:val="22"/>
        </w:rPr>
      </w:pPr>
    </w:p>
    <w:p w:rsidR="008947EF" w:rsidRDefault="008947EF" w:rsidP="008947EF">
      <w:pPr>
        <w:rPr>
          <w:rFonts w:ascii="Arial" w:hAnsi="Arial" w:cs="Arial"/>
          <w:sz w:val="22"/>
          <w:szCs w:val="22"/>
        </w:rPr>
      </w:pPr>
      <w:r w:rsidRPr="0048588B">
        <w:rPr>
          <w:rFonts w:ascii="Arial" w:hAnsi="Arial" w:cs="Arial"/>
          <w:sz w:val="22"/>
          <w:szCs w:val="22"/>
        </w:rPr>
        <w:t xml:space="preserve">Če naročnik v 60 dneh od seznanitve s kršitvijo ne začne novega postopka javnega naročila, se šteje, da je </w:t>
      </w:r>
      <w:r>
        <w:rPr>
          <w:rFonts w:ascii="Arial" w:hAnsi="Arial" w:cs="Arial"/>
          <w:sz w:val="22"/>
          <w:szCs w:val="22"/>
        </w:rPr>
        <w:t>okvirni sporazum razvezan</w:t>
      </w:r>
      <w:r w:rsidRPr="0048588B">
        <w:rPr>
          <w:rFonts w:ascii="Arial" w:hAnsi="Arial" w:cs="Arial"/>
          <w:sz w:val="22"/>
          <w:szCs w:val="22"/>
        </w:rPr>
        <w:t xml:space="preserve"> šestdeseti dan od seznanitve s kršitvijo.</w:t>
      </w:r>
    </w:p>
    <w:p w:rsidR="008947EF" w:rsidRDefault="008947EF" w:rsidP="00DA573A">
      <w:pPr>
        <w:tabs>
          <w:tab w:val="left" w:pos="6237"/>
        </w:tabs>
        <w:spacing w:after="120"/>
        <w:rPr>
          <w:rFonts w:ascii="Arial" w:hAnsi="Arial" w:cs="Arial"/>
          <w:sz w:val="22"/>
          <w:szCs w:val="22"/>
        </w:rPr>
      </w:pPr>
    </w:p>
    <w:p w:rsidR="009645D6" w:rsidRDefault="009645D6" w:rsidP="00DA573A">
      <w:pPr>
        <w:tabs>
          <w:tab w:val="left" w:pos="6237"/>
        </w:tabs>
        <w:spacing w:after="120"/>
        <w:rPr>
          <w:rFonts w:ascii="Arial" w:hAnsi="Arial" w:cs="Arial"/>
          <w:sz w:val="22"/>
          <w:szCs w:val="22"/>
        </w:rPr>
      </w:pPr>
    </w:p>
    <w:p w:rsidR="00DA573A" w:rsidRDefault="007B1DCE" w:rsidP="00DA573A">
      <w:pPr>
        <w:pStyle w:val="Odstavekseznama"/>
        <w:numPr>
          <w:ilvl w:val="0"/>
          <w:numId w:val="5"/>
        </w:numPr>
        <w:tabs>
          <w:tab w:val="left" w:pos="6237"/>
        </w:tabs>
        <w:spacing w:after="120"/>
        <w:jc w:val="center"/>
        <w:rPr>
          <w:rFonts w:ascii="Arial" w:hAnsi="Arial" w:cs="Arial"/>
          <w:sz w:val="22"/>
          <w:szCs w:val="22"/>
        </w:rPr>
      </w:pPr>
      <w:r>
        <w:rPr>
          <w:rFonts w:ascii="Arial" w:hAnsi="Arial" w:cs="Arial"/>
          <w:sz w:val="22"/>
          <w:szCs w:val="22"/>
        </w:rPr>
        <w:t>č</w:t>
      </w:r>
      <w:r w:rsidR="00DA573A">
        <w:rPr>
          <w:rFonts w:ascii="Arial" w:hAnsi="Arial" w:cs="Arial"/>
          <w:sz w:val="22"/>
          <w:szCs w:val="22"/>
        </w:rPr>
        <w:t>len</w:t>
      </w:r>
      <w:r>
        <w:rPr>
          <w:rFonts w:ascii="Arial" w:hAnsi="Arial" w:cs="Arial"/>
          <w:sz w:val="22"/>
          <w:szCs w:val="22"/>
        </w:rPr>
        <w:t xml:space="preserve"> </w:t>
      </w:r>
    </w:p>
    <w:p w:rsidR="00DA573A" w:rsidRPr="00547065" w:rsidRDefault="00DA573A" w:rsidP="00DA573A">
      <w:pPr>
        <w:pStyle w:val="Odstavekseznama"/>
        <w:tabs>
          <w:tab w:val="left" w:pos="6237"/>
        </w:tabs>
        <w:spacing w:after="120"/>
        <w:rPr>
          <w:rFonts w:ascii="Arial" w:hAnsi="Arial" w:cs="Arial"/>
          <w:sz w:val="22"/>
          <w:szCs w:val="22"/>
        </w:rPr>
      </w:pPr>
    </w:p>
    <w:p w:rsidR="007B1DCE" w:rsidRPr="00EB4D06" w:rsidRDefault="007B1DCE" w:rsidP="007B1DCE">
      <w:pPr>
        <w:rPr>
          <w:rFonts w:ascii="Arial" w:hAnsi="Arial" w:cs="Arial"/>
          <w:color w:val="000000"/>
          <w:sz w:val="22"/>
          <w:szCs w:val="22"/>
        </w:rPr>
      </w:pPr>
      <w:r>
        <w:rPr>
          <w:rFonts w:ascii="Arial" w:hAnsi="Arial" w:cs="Arial"/>
          <w:color w:val="000000"/>
          <w:sz w:val="22"/>
          <w:szCs w:val="22"/>
        </w:rPr>
        <w:t>S</w:t>
      </w:r>
      <w:r w:rsidRPr="00EB4D06">
        <w:rPr>
          <w:rFonts w:ascii="Arial" w:hAnsi="Arial" w:cs="Arial"/>
          <w:color w:val="000000"/>
          <w:sz w:val="22"/>
          <w:szCs w:val="22"/>
        </w:rPr>
        <w:t xml:space="preserve">tranki </w:t>
      </w:r>
      <w:r>
        <w:rPr>
          <w:rFonts w:ascii="Arial" w:hAnsi="Arial" w:cs="Arial"/>
          <w:color w:val="000000"/>
          <w:sz w:val="22"/>
          <w:szCs w:val="22"/>
        </w:rPr>
        <w:t xml:space="preserve">okvirnega sporazuma </w:t>
      </w:r>
      <w:r w:rsidRPr="00EB4D06">
        <w:rPr>
          <w:rFonts w:ascii="Arial" w:hAnsi="Arial" w:cs="Arial"/>
          <w:color w:val="000000"/>
          <w:sz w:val="22"/>
          <w:szCs w:val="22"/>
        </w:rPr>
        <w:t>se zavezujeta, da bosta osebne podatke varoval</w:t>
      </w:r>
      <w:r>
        <w:rPr>
          <w:rFonts w:ascii="Arial" w:hAnsi="Arial" w:cs="Arial"/>
          <w:color w:val="000000"/>
          <w:sz w:val="22"/>
          <w:szCs w:val="22"/>
        </w:rPr>
        <w:t xml:space="preserve">i v skladu z določili tega sporazuma, </w:t>
      </w:r>
      <w:r w:rsidRPr="00EB4D06">
        <w:rPr>
          <w:rFonts w:ascii="Arial" w:hAnsi="Arial" w:cs="Arial"/>
          <w:sz w:val="22"/>
          <w:szCs w:val="22"/>
        </w:rPr>
        <w:t>Zakonom o varstvu osebnih podatkov (</w:t>
      </w:r>
      <w:r w:rsidRPr="00EB4D06">
        <w:rPr>
          <w:rFonts w:ascii="Arial" w:hAnsi="Arial" w:cs="Arial"/>
          <w:color w:val="000000"/>
          <w:sz w:val="22"/>
          <w:szCs w:val="22"/>
        </w:rPr>
        <w:t>ZVOP-</w:t>
      </w:r>
      <w:r>
        <w:rPr>
          <w:rFonts w:ascii="Arial" w:hAnsi="Arial" w:cs="Arial"/>
          <w:color w:val="000000"/>
          <w:sz w:val="22"/>
          <w:szCs w:val="22"/>
        </w:rPr>
        <w:t>2</w:t>
      </w:r>
      <w:r w:rsidRPr="00EB4D06">
        <w:rPr>
          <w:rFonts w:ascii="Arial" w:hAnsi="Arial" w:cs="Arial"/>
          <w:color w:val="000000"/>
          <w:sz w:val="22"/>
          <w:szCs w:val="22"/>
        </w:rPr>
        <w:t>)</w:t>
      </w:r>
      <w:r>
        <w:rPr>
          <w:rFonts w:ascii="Arial" w:hAnsi="Arial" w:cs="Arial"/>
          <w:color w:val="000000"/>
          <w:sz w:val="22"/>
          <w:szCs w:val="22"/>
        </w:rPr>
        <w:t xml:space="preserve"> in GDPR</w:t>
      </w:r>
      <w:r w:rsidRPr="00EB4D06">
        <w:rPr>
          <w:rFonts w:ascii="Arial" w:hAnsi="Arial" w:cs="Arial"/>
          <w:color w:val="000000"/>
          <w:sz w:val="22"/>
          <w:szCs w:val="22"/>
        </w:rPr>
        <w:t>.</w:t>
      </w:r>
    </w:p>
    <w:p w:rsidR="007B1DCE" w:rsidRPr="00EB4D06" w:rsidRDefault="007B1DCE" w:rsidP="007B1DCE">
      <w:pPr>
        <w:rPr>
          <w:rFonts w:ascii="Arial" w:hAnsi="Arial" w:cs="Arial"/>
          <w:sz w:val="22"/>
          <w:szCs w:val="22"/>
        </w:rPr>
      </w:pPr>
    </w:p>
    <w:p w:rsidR="007B1DCE" w:rsidRPr="00EB4D06" w:rsidRDefault="007B1DCE" w:rsidP="007B1DCE">
      <w:pPr>
        <w:rPr>
          <w:rFonts w:ascii="Arial" w:hAnsi="Arial" w:cs="Arial"/>
          <w:sz w:val="22"/>
          <w:szCs w:val="22"/>
        </w:rPr>
      </w:pPr>
      <w:r w:rsidRPr="00EB4D06">
        <w:rPr>
          <w:rFonts w:ascii="Arial" w:hAnsi="Arial" w:cs="Arial"/>
          <w:sz w:val="22"/>
          <w:szCs w:val="22"/>
        </w:rPr>
        <w:t>Skladno z ZVOP-</w:t>
      </w:r>
      <w:r>
        <w:rPr>
          <w:rFonts w:ascii="Arial" w:hAnsi="Arial" w:cs="Arial"/>
          <w:sz w:val="22"/>
          <w:szCs w:val="22"/>
        </w:rPr>
        <w:t>2 in GDPR</w:t>
      </w:r>
      <w:r w:rsidRPr="00EB4D06">
        <w:rPr>
          <w:rFonts w:ascii="Arial" w:hAnsi="Arial" w:cs="Arial"/>
          <w:sz w:val="22"/>
          <w:szCs w:val="22"/>
        </w:rPr>
        <w:t xml:space="preserve"> stranki </w:t>
      </w:r>
      <w:r>
        <w:rPr>
          <w:rFonts w:ascii="Arial" w:hAnsi="Arial" w:cs="Arial"/>
          <w:sz w:val="22"/>
          <w:szCs w:val="22"/>
        </w:rPr>
        <w:t xml:space="preserve">tega sporazuma </w:t>
      </w:r>
      <w:r w:rsidRPr="00EB4D06">
        <w:rPr>
          <w:rFonts w:ascii="Arial" w:hAnsi="Arial" w:cs="Arial"/>
          <w:sz w:val="22"/>
          <w:szCs w:val="22"/>
        </w:rPr>
        <w:t>soglašata, da morebitnih osebnih podatkov ne bosta uporabljali v nasprotju z določili tega zakona</w:t>
      </w:r>
      <w:r>
        <w:rPr>
          <w:rFonts w:ascii="Arial" w:hAnsi="Arial" w:cs="Arial"/>
          <w:sz w:val="22"/>
          <w:szCs w:val="22"/>
        </w:rPr>
        <w:t xml:space="preserve"> in uredbe. S</w:t>
      </w:r>
      <w:r w:rsidRPr="00EB4D06">
        <w:rPr>
          <w:rFonts w:ascii="Arial" w:hAnsi="Arial" w:cs="Arial"/>
          <w:sz w:val="22"/>
          <w:szCs w:val="22"/>
        </w:rPr>
        <w:t xml:space="preserve">tranki </w:t>
      </w:r>
      <w:r>
        <w:rPr>
          <w:rFonts w:ascii="Arial" w:hAnsi="Arial" w:cs="Arial"/>
          <w:sz w:val="22"/>
          <w:szCs w:val="22"/>
        </w:rPr>
        <w:t xml:space="preserve">tega sporazuma </w:t>
      </w:r>
      <w:r w:rsidRPr="00EB4D06">
        <w:rPr>
          <w:rFonts w:ascii="Arial" w:hAnsi="Arial" w:cs="Arial"/>
          <w:sz w:val="22"/>
          <w:szCs w:val="22"/>
        </w:rPr>
        <w:t>bosta tudi zagotavljali pogoje in ukrepe za zagotovitev varstva osebnih podatkov in preprečevali morebitne zlorabe, v smislu določil navedenega zakona</w:t>
      </w:r>
      <w:r>
        <w:rPr>
          <w:rFonts w:ascii="Arial" w:hAnsi="Arial" w:cs="Arial"/>
          <w:sz w:val="22"/>
          <w:szCs w:val="22"/>
        </w:rPr>
        <w:t xml:space="preserve"> in uredbe</w:t>
      </w:r>
      <w:r w:rsidRPr="00EB4D06">
        <w:rPr>
          <w:rFonts w:ascii="Arial" w:hAnsi="Arial" w:cs="Arial"/>
          <w:sz w:val="22"/>
          <w:szCs w:val="22"/>
        </w:rPr>
        <w:t>.</w:t>
      </w:r>
    </w:p>
    <w:p w:rsidR="007B1DCE" w:rsidRPr="00EB4D06" w:rsidRDefault="007B1DCE" w:rsidP="007B1DCE">
      <w:pPr>
        <w:rPr>
          <w:rFonts w:ascii="Arial" w:hAnsi="Arial" w:cs="Arial"/>
          <w:sz w:val="22"/>
          <w:szCs w:val="22"/>
        </w:rPr>
      </w:pPr>
    </w:p>
    <w:p w:rsidR="007B1DCE" w:rsidRDefault="007B1DCE" w:rsidP="007B1DCE">
      <w:pPr>
        <w:rPr>
          <w:rFonts w:ascii="Arial" w:hAnsi="Arial" w:cs="Arial"/>
          <w:sz w:val="22"/>
          <w:szCs w:val="22"/>
        </w:rPr>
      </w:pPr>
      <w:r>
        <w:rPr>
          <w:rFonts w:ascii="Arial" w:hAnsi="Arial" w:cs="Arial"/>
          <w:sz w:val="22"/>
          <w:szCs w:val="22"/>
        </w:rPr>
        <w:t>S</w:t>
      </w:r>
      <w:r w:rsidRPr="00EB4D06">
        <w:rPr>
          <w:rFonts w:ascii="Arial" w:hAnsi="Arial" w:cs="Arial"/>
          <w:sz w:val="22"/>
          <w:szCs w:val="22"/>
        </w:rPr>
        <w:t xml:space="preserve">tranki </w:t>
      </w:r>
      <w:r>
        <w:rPr>
          <w:rFonts w:ascii="Arial" w:hAnsi="Arial" w:cs="Arial"/>
          <w:sz w:val="22"/>
          <w:szCs w:val="22"/>
        </w:rPr>
        <w:t xml:space="preserve">tega sporazuma </w:t>
      </w:r>
      <w:r w:rsidRPr="00EB4D06">
        <w:rPr>
          <w:rFonts w:ascii="Arial" w:hAnsi="Arial" w:cs="Arial"/>
          <w:sz w:val="22"/>
          <w:szCs w:val="22"/>
        </w:rPr>
        <w:t>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7B1DCE" w:rsidRPr="00276BA4" w:rsidRDefault="007B1DCE" w:rsidP="007B1DCE">
      <w:pPr>
        <w:tabs>
          <w:tab w:val="left" w:pos="6237"/>
        </w:tabs>
        <w:spacing w:after="120"/>
        <w:rPr>
          <w:rFonts w:ascii="Arial" w:hAnsi="Arial" w:cs="Arial"/>
          <w:sz w:val="22"/>
          <w:szCs w:val="22"/>
        </w:rPr>
      </w:pPr>
    </w:p>
    <w:p w:rsidR="00DA573A"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Pr="00393829" w:rsidRDefault="00DA573A" w:rsidP="00DA573A">
      <w:pPr>
        <w:rPr>
          <w:rFonts w:ascii="Arial" w:hAnsi="Arial" w:cs="Arial"/>
          <w:sz w:val="22"/>
          <w:szCs w:val="22"/>
        </w:rPr>
      </w:pPr>
      <w:r>
        <w:rPr>
          <w:rFonts w:ascii="Arial" w:hAnsi="Arial" w:cs="Arial"/>
          <w:sz w:val="22"/>
          <w:szCs w:val="22"/>
        </w:rPr>
        <w:t>Če katera od</w:t>
      </w:r>
      <w:r w:rsidRPr="00393829">
        <w:rPr>
          <w:rFonts w:ascii="Arial" w:hAnsi="Arial" w:cs="Arial"/>
          <w:sz w:val="22"/>
          <w:szCs w:val="22"/>
        </w:rPr>
        <w:t xml:space="preserve"> strank</w:t>
      </w:r>
      <w:r>
        <w:rPr>
          <w:rFonts w:ascii="Arial" w:hAnsi="Arial" w:cs="Arial"/>
          <w:sz w:val="22"/>
          <w:szCs w:val="22"/>
        </w:rPr>
        <w:t xml:space="preserve"> sporazuma</w:t>
      </w:r>
      <w:r w:rsidRPr="00393829">
        <w:rPr>
          <w:rFonts w:ascii="Arial" w:hAnsi="Arial" w:cs="Arial"/>
          <w:sz w:val="22"/>
          <w:szCs w:val="22"/>
        </w:rPr>
        <w:t xml:space="preserve"> </w:t>
      </w:r>
      <w:r>
        <w:rPr>
          <w:rFonts w:ascii="Arial" w:hAnsi="Arial" w:cs="Arial"/>
          <w:sz w:val="22"/>
          <w:szCs w:val="22"/>
        </w:rPr>
        <w:t>krši določila tega sporazuma</w:t>
      </w:r>
      <w:r w:rsidRPr="00393829">
        <w:rPr>
          <w:rFonts w:ascii="Arial" w:hAnsi="Arial" w:cs="Arial"/>
          <w:sz w:val="22"/>
          <w:szCs w:val="22"/>
        </w:rPr>
        <w:t xml:space="preserve"> ali se kršitve ponavljajo, lahko vsaka stranka po predhodnem pisnem opozorilu in primernem dodatnem roku za odp</w:t>
      </w:r>
      <w:r>
        <w:rPr>
          <w:rFonts w:ascii="Arial" w:hAnsi="Arial" w:cs="Arial"/>
          <w:sz w:val="22"/>
          <w:szCs w:val="22"/>
        </w:rPr>
        <w:t>ravo kršitve, odstopi od sporazuma</w:t>
      </w:r>
      <w:r w:rsidRPr="00393829">
        <w:rPr>
          <w:rFonts w:ascii="Arial" w:hAnsi="Arial" w:cs="Arial"/>
          <w:sz w:val="22"/>
          <w:szCs w:val="22"/>
        </w:rPr>
        <w:t>. V primeru odstopa sta stranki dolžni v celoti poravnati vse medsebojne še odprte in nesporne obvez</w:t>
      </w:r>
      <w:r>
        <w:rPr>
          <w:rFonts w:ascii="Arial" w:hAnsi="Arial" w:cs="Arial"/>
          <w:sz w:val="22"/>
          <w:szCs w:val="22"/>
        </w:rPr>
        <w:t>nosti, ki izhajajo iz tega sporazuma</w:t>
      </w:r>
      <w:r w:rsidRPr="00393829">
        <w:rPr>
          <w:rFonts w:ascii="Arial" w:hAnsi="Arial" w:cs="Arial"/>
          <w:sz w:val="22"/>
          <w:szCs w:val="22"/>
        </w:rPr>
        <w:t xml:space="preserve"> in nastalo škodo.</w:t>
      </w:r>
    </w:p>
    <w:p w:rsidR="00DA573A" w:rsidRPr="00393829" w:rsidRDefault="00DA573A" w:rsidP="00DA573A">
      <w:pPr>
        <w:rPr>
          <w:rFonts w:ascii="Arial" w:hAnsi="Arial" w:cs="Arial"/>
          <w:sz w:val="22"/>
          <w:szCs w:val="22"/>
        </w:rPr>
      </w:pPr>
    </w:p>
    <w:p w:rsidR="00DA573A" w:rsidRPr="003021A1"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r>
        <w:rPr>
          <w:rFonts w:ascii="Arial" w:hAnsi="Arial" w:cs="Arial"/>
          <w:sz w:val="22"/>
          <w:szCs w:val="22"/>
        </w:rPr>
        <w:t>V vsakem primeru lahko vsak</w:t>
      </w:r>
      <w:r w:rsidRPr="003021A1">
        <w:rPr>
          <w:rFonts w:ascii="Arial" w:hAnsi="Arial" w:cs="Arial"/>
          <w:sz w:val="22"/>
          <w:szCs w:val="22"/>
        </w:rPr>
        <w:t xml:space="preserve">a od strank </w:t>
      </w:r>
      <w:r>
        <w:rPr>
          <w:rFonts w:ascii="Arial" w:hAnsi="Arial" w:cs="Arial"/>
          <w:sz w:val="22"/>
          <w:szCs w:val="22"/>
        </w:rPr>
        <w:t>odstopi od sporazuma</w:t>
      </w:r>
      <w:r w:rsidRPr="003021A1">
        <w:rPr>
          <w:rFonts w:ascii="Arial" w:hAnsi="Arial" w:cs="Arial"/>
          <w:sz w:val="22"/>
          <w:szCs w:val="22"/>
        </w:rPr>
        <w:t>, s tem</w:t>
      </w:r>
      <w:r>
        <w:rPr>
          <w:rFonts w:ascii="Arial" w:hAnsi="Arial" w:cs="Arial"/>
          <w:sz w:val="22"/>
          <w:szCs w:val="22"/>
        </w:rPr>
        <w:t>,</w:t>
      </w:r>
      <w:r w:rsidRPr="003021A1">
        <w:rPr>
          <w:rFonts w:ascii="Arial" w:hAnsi="Arial" w:cs="Arial"/>
          <w:sz w:val="22"/>
          <w:szCs w:val="22"/>
        </w:rPr>
        <w:t xml:space="preserve"> da glede na razlog odstopa izbere za nasprotno stran primeren čas ter poravna vse stroške, ki jih s tem povzroči.</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Pr="004817BD" w:rsidRDefault="00DA573A" w:rsidP="00DA573A">
      <w:pPr>
        <w:pStyle w:val="Telobesedila"/>
        <w:rPr>
          <w:rFonts w:ascii="Arial" w:hAnsi="Arial" w:cs="Arial"/>
          <w:b/>
          <w:sz w:val="22"/>
          <w:szCs w:val="22"/>
        </w:rPr>
      </w:pPr>
      <w:r w:rsidRPr="004817BD">
        <w:rPr>
          <w:rFonts w:ascii="Arial" w:hAnsi="Arial" w:cs="Arial"/>
          <w:sz w:val="22"/>
          <w:szCs w:val="22"/>
        </w:rPr>
        <w:t>Sprememba ali dopolnitev te</w:t>
      </w:r>
      <w:r>
        <w:rPr>
          <w:rFonts w:ascii="Arial" w:hAnsi="Arial" w:cs="Arial"/>
          <w:sz w:val="22"/>
          <w:szCs w:val="22"/>
        </w:rPr>
        <w:t>ga sporazuma</w:t>
      </w:r>
      <w:r w:rsidRPr="004817BD">
        <w:rPr>
          <w:rFonts w:ascii="Arial" w:hAnsi="Arial" w:cs="Arial"/>
          <w:sz w:val="22"/>
          <w:szCs w:val="22"/>
        </w:rPr>
        <w:t xml:space="preserve"> se lahko izvrši le v obliki pisnega aneksa</w:t>
      </w:r>
      <w:r>
        <w:rPr>
          <w:rFonts w:ascii="Arial" w:hAnsi="Arial" w:cs="Arial"/>
          <w:sz w:val="22"/>
          <w:szCs w:val="22"/>
        </w:rPr>
        <w:t xml:space="preserve">, ki ga podpišeta obe </w:t>
      </w:r>
      <w:r w:rsidRPr="004817BD">
        <w:rPr>
          <w:rFonts w:ascii="Arial" w:hAnsi="Arial" w:cs="Arial"/>
          <w:sz w:val="22"/>
          <w:szCs w:val="22"/>
        </w:rPr>
        <w:t>stranki.</w:t>
      </w:r>
    </w:p>
    <w:p w:rsidR="00DA573A" w:rsidRPr="004817BD" w:rsidRDefault="00DA573A" w:rsidP="00DA573A">
      <w:pPr>
        <w:pStyle w:val="Telobesedila"/>
        <w:rPr>
          <w:rFonts w:ascii="Arial" w:hAnsi="Arial" w:cs="Arial"/>
          <w:b/>
          <w:sz w:val="22"/>
          <w:szCs w:val="22"/>
        </w:rPr>
      </w:pPr>
    </w:p>
    <w:p w:rsidR="00DA573A" w:rsidRDefault="00DA573A" w:rsidP="00DA573A">
      <w:pPr>
        <w:rPr>
          <w:rFonts w:ascii="Arial" w:hAnsi="Arial" w:cs="Arial"/>
          <w:sz w:val="22"/>
          <w:szCs w:val="22"/>
        </w:rPr>
      </w:pPr>
      <w:r w:rsidRPr="004817BD">
        <w:rPr>
          <w:rFonts w:ascii="Arial" w:hAnsi="Arial" w:cs="Arial"/>
          <w:sz w:val="22"/>
          <w:szCs w:val="22"/>
        </w:rPr>
        <w:t xml:space="preserve">Ob morebitni spremembi odgovornega predstavnika katere od strank </w:t>
      </w:r>
      <w:r>
        <w:rPr>
          <w:rFonts w:ascii="Arial" w:hAnsi="Arial" w:cs="Arial"/>
          <w:sz w:val="22"/>
          <w:szCs w:val="22"/>
        </w:rPr>
        <w:t xml:space="preserve">sporazuma </w:t>
      </w:r>
      <w:r w:rsidRPr="004817BD">
        <w:rPr>
          <w:rFonts w:ascii="Arial" w:hAnsi="Arial" w:cs="Arial"/>
          <w:sz w:val="22"/>
          <w:szCs w:val="22"/>
        </w:rPr>
        <w:t>zadostuje obvestilo ene stranke drugi.</w:t>
      </w:r>
    </w:p>
    <w:p w:rsidR="00DA573A" w:rsidRDefault="00DA573A" w:rsidP="00DA573A">
      <w:pPr>
        <w:rPr>
          <w:rFonts w:ascii="Arial" w:hAnsi="Arial" w:cs="Arial"/>
          <w:sz w:val="22"/>
          <w:szCs w:val="22"/>
        </w:rPr>
      </w:pPr>
    </w:p>
    <w:p w:rsidR="00DA573A" w:rsidRPr="004817BD" w:rsidRDefault="00DA573A" w:rsidP="00DA573A">
      <w:pPr>
        <w:rPr>
          <w:rFonts w:ascii="Arial" w:hAnsi="Arial" w:cs="Arial"/>
          <w:sz w:val="22"/>
          <w:szCs w:val="22"/>
        </w:rPr>
      </w:pPr>
    </w:p>
    <w:p w:rsidR="00DA573A" w:rsidRPr="00DD34AC" w:rsidRDefault="00DA573A" w:rsidP="00DA573A">
      <w:pPr>
        <w:pStyle w:val="Odstavekseznama"/>
        <w:widowControl w:val="0"/>
        <w:numPr>
          <w:ilvl w:val="0"/>
          <w:numId w:val="5"/>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DA573A" w:rsidRDefault="00DA573A" w:rsidP="00DA573A">
      <w:pPr>
        <w:pStyle w:val="Telobesedila"/>
        <w:keepNext/>
        <w:rPr>
          <w:rFonts w:ascii="Arial" w:hAnsi="Arial" w:cs="Arial"/>
          <w:b/>
          <w:sz w:val="22"/>
          <w:szCs w:val="22"/>
        </w:rPr>
      </w:pPr>
    </w:p>
    <w:p w:rsidR="00DA573A" w:rsidRPr="00393829" w:rsidRDefault="00DA573A" w:rsidP="00DA573A">
      <w:pPr>
        <w:pStyle w:val="Telobesedila"/>
        <w:keepNext/>
        <w:rPr>
          <w:rFonts w:ascii="Arial" w:hAnsi="Arial" w:cs="Arial"/>
          <w:b/>
          <w:sz w:val="22"/>
          <w:szCs w:val="22"/>
        </w:rPr>
      </w:pPr>
      <w:r>
        <w:rPr>
          <w:rFonts w:ascii="Arial" w:hAnsi="Arial" w:cs="Arial"/>
          <w:sz w:val="22"/>
          <w:szCs w:val="22"/>
        </w:rPr>
        <w:t>S</w:t>
      </w:r>
      <w:r w:rsidRPr="00393829">
        <w:rPr>
          <w:rFonts w:ascii="Arial" w:hAnsi="Arial" w:cs="Arial"/>
          <w:sz w:val="22"/>
          <w:szCs w:val="22"/>
        </w:rPr>
        <w:t xml:space="preserve">tranki </w:t>
      </w:r>
      <w:r>
        <w:rPr>
          <w:rFonts w:ascii="Arial" w:hAnsi="Arial" w:cs="Arial"/>
          <w:sz w:val="22"/>
          <w:szCs w:val="22"/>
        </w:rPr>
        <w:t xml:space="preserve">sporazuma </w:t>
      </w:r>
      <w:r w:rsidRPr="00393829">
        <w:rPr>
          <w:rFonts w:ascii="Arial" w:hAnsi="Arial" w:cs="Arial"/>
          <w:sz w:val="22"/>
          <w:szCs w:val="22"/>
        </w:rPr>
        <w:t>se zavezujeta, da bosta morebitne spore reševali sporazumno. V kolikor to ne bo mogoče, spore rešuje stvarno pristojno sodišče v Ljubljani.</w:t>
      </w:r>
    </w:p>
    <w:p w:rsidR="00DA573A" w:rsidRDefault="00DA573A" w:rsidP="00DA573A">
      <w:pPr>
        <w:widowControl w:val="0"/>
        <w:tabs>
          <w:tab w:val="center" w:pos="4927"/>
        </w:tabs>
        <w:autoSpaceDE w:val="0"/>
        <w:autoSpaceDN w:val="0"/>
        <w:adjustRightInd w:val="0"/>
        <w:spacing w:before="103"/>
        <w:jc w:val="center"/>
        <w:rPr>
          <w:rFonts w:ascii="Arial" w:hAnsi="Arial" w:cs="Arial"/>
          <w:sz w:val="22"/>
          <w:szCs w:val="22"/>
        </w:rPr>
      </w:pPr>
    </w:p>
    <w:p w:rsidR="009C5C2D" w:rsidRDefault="009C5C2D" w:rsidP="00DA573A">
      <w:pPr>
        <w:widowControl w:val="0"/>
        <w:tabs>
          <w:tab w:val="center" w:pos="4927"/>
        </w:tabs>
        <w:autoSpaceDE w:val="0"/>
        <w:autoSpaceDN w:val="0"/>
        <w:adjustRightInd w:val="0"/>
        <w:spacing w:before="103"/>
        <w:jc w:val="center"/>
        <w:rPr>
          <w:rFonts w:ascii="Arial" w:hAnsi="Arial" w:cs="Arial"/>
          <w:sz w:val="22"/>
          <w:szCs w:val="22"/>
        </w:rPr>
      </w:pPr>
    </w:p>
    <w:p w:rsidR="00DA573A" w:rsidRPr="00485892" w:rsidRDefault="00DA573A" w:rsidP="00DA573A">
      <w:pPr>
        <w:pStyle w:val="Odstavekseznama"/>
        <w:widowControl w:val="0"/>
        <w:numPr>
          <w:ilvl w:val="0"/>
          <w:numId w:val="5"/>
        </w:numPr>
        <w:tabs>
          <w:tab w:val="center" w:pos="4927"/>
        </w:tabs>
        <w:autoSpaceDE w:val="0"/>
        <w:autoSpaceDN w:val="0"/>
        <w:adjustRightInd w:val="0"/>
        <w:spacing w:before="103"/>
        <w:jc w:val="center"/>
        <w:rPr>
          <w:rFonts w:ascii="Arial" w:hAnsi="Arial" w:cs="Arial"/>
          <w:sz w:val="22"/>
          <w:szCs w:val="22"/>
        </w:rPr>
      </w:pPr>
      <w:r w:rsidRPr="00485892">
        <w:rPr>
          <w:rFonts w:ascii="Arial" w:hAnsi="Arial" w:cs="Arial"/>
          <w:sz w:val="22"/>
          <w:szCs w:val="22"/>
        </w:rPr>
        <w:t>člen</w:t>
      </w:r>
    </w:p>
    <w:p w:rsidR="00DA573A" w:rsidRPr="00485892" w:rsidRDefault="00DA573A" w:rsidP="00DA573A">
      <w:pPr>
        <w:widowControl w:val="0"/>
        <w:tabs>
          <w:tab w:val="center" w:pos="4927"/>
        </w:tabs>
        <w:autoSpaceDE w:val="0"/>
        <w:autoSpaceDN w:val="0"/>
        <w:adjustRightInd w:val="0"/>
        <w:spacing w:before="103"/>
        <w:jc w:val="center"/>
        <w:rPr>
          <w:rFonts w:ascii="Arial" w:hAnsi="Arial" w:cs="Arial"/>
          <w:sz w:val="22"/>
          <w:szCs w:val="22"/>
        </w:rPr>
      </w:pPr>
    </w:p>
    <w:p w:rsidR="00DA573A" w:rsidRPr="009645D6" w:rsidRDefault="00DA573A" w:rsidP="009645D6">
      <w:pPr>
        <w:pStyle w:val="Telobesedila"/>
        <w:spacing w:before="58"/>
        <w:rPr>
          <w:rFonts w:ascii="Arial" w:hAnsi="Arial" w:cs="Arial"/>
          <w:b/>
          <w:sz w:val="22"/>
          <w:szCs w:val="22"/>
        </w:rPr>
      </w:pPr>
      <w:r>
        <w:rPr>
          <w:rFonts w:ascii="Arial" w:hAnsi="Arial" w:cs="Arial"/>
          <w:sz w:val="22"/>
          <w:szCs w:val="22"/>
        </w:rPr>
        <w:lastRenderedPageBreak/>
        <w:t>Okvirni sporazum</w:t>
      </w:r>
      <w:r w:rsidRPr="00485892">
        <w:rPr>
          <w:rFonts w:ascii="Arial" w:hAnsi="Arial" w:cs="Arial"/>
          <w:sz w:val="22"/>
          <w:szCs w:val="22"/>
        </w:rPr>
        <w:t xml:space="preserve"> je sestavljen in podpisan v dveh enakih izvodih, od katerih prejme dobavitelj en izvod, naročnik pa en  izvod.</w:t>
      </w:r>
    </w:p>
    <w:p w:rsidR="005B36B7" w:rsidRDefault="005B36B7" w:rsidP="00DC5C76">
      <w:pPr>
        <w:rPr>
          <w:rFonts w:ascii="Arial" w:hAnsi="Arial" w:cs="Arial"/>
          <w:b/>
          <w:sz w:val="22"/>
          <w:szCs w:val="22"/>
        </w:rPr>
      </w:pPr>
    </w:p>
    <w:p w:rsidR="00DC5C76" w:rsidRPr="00330F9C" w:rsidRDefault="00DC5C76" w:rsidP="00DC5C76">
      <w:pPr>
        <w:rPr>
          <w:rFonts w:ascii="Arial" w:hAnsi="Arial" w:cs="Arial"/>
          <w:b/>
          <w:sz w:val="22"/>
          <w:szCs w:val="22"/>
        </w:rPr>
      </w:pPr>
    </w:p>
    <w:p w:rsidR="00DC5C76" w:rsidRPr="004D7E8B" w:rsidRDefault="00DC5C76" w:rsidP="00DC5C76">
      <w:pPr>
        <w:rPr>
          <w:rFonts w:ascii="Arial" w:hAnsi="Arial" w:cs="Arial"/>
          <w:sz w:val="22"/>
          <w:szCs w:val="22"/>
        </w:rPr>
      </w:pPr>
      <w:r w:rsidRPr="004D7E8B">
        <w:rPr>
          <w:rFonts w:ascii="Arial" w:hAnsi="Arial" w:cs="Arial"/>
          <w:sz w:val="22"/>
          <w:szCs w:val="22"/>
        </w:rPr>
        <w:t>Datum:                                                                               Datum:</w:t>
      </w:r>
    </w:p>
    <w:p w:rsidR="00DC5C76" w:rsidRDefault="00DC5C76" w:rsidP="00DC5C76">
      <w:pPr>
        <w:rPr>
          <w:rFonts w:ascii="Arial" w:hAnsi="Arial" w:cs="Arial"/>
          <w:sz w:val="22"/>
          <w:szCs w:val="22"/>
        </w:rPr>
      </w:pPr>
    </w:p>
    <w:p w:rsidR="00DC5C76" w:rsidRDefault="00DC5C76" w:rsidP="00DC5C76">
      <w:pPr>
        <w:rPr>
          <w:rFonts w:ascii="Arial" w:hAnsi="Arial" w:cs="Arial"/>
          <w:sz w:val="22"/>
          <w:szCs w:val="22"/>
        </w:rPr>
      </w:pPr>
    </w:p>
    <w:p w:rsidR="00DC5C76" w:rsidRPr="00732279" w:rsidRDefault="00DC5C76" w:rsidP="00DC5C76">
      <w:pPr>
        <w:rPr>
          <w:rFonts w:ascii="Arial" w:hAnsi="Arial" w:cs="Arial"/>
          <w:b/>
          <w:sz w:val="22"/>
          <w:szCs w:val="22"/>
        </w:rPr>
      </w:pPr>
      <w:r w:rsidRPr="00732279">
        <w:rPr>
          <w:rFonts w:ascii="Arial" w:hAnsi="Arial" w:cs="Arial"/>
          <w:b/>
          <w:sz w:val="22"/>
          <w:szCs w:val="22"/>
        </w:rPr>
        <w:t>Naročnik:                                                                          Dobavitelj:</w:t>
      </w:r>
    </w:p>
    <w:p w:rsidR="00DA573A" w:rsidRDefault="00DC5C76" w:rsidP="00DC5C76">
      <w:pPr>
        <w:rPr>
          <w:rFonts w:ascii="Arial" w:hAnsi="Arial" w:cs="Arial"/>
          <w:b/>
          <w:sz w:val="22"/>
          <w:szCs w:val="22"/>
        </w:rPr>
      </w:pPr>
      <w:r w:rsidRPr="00732279">
        <w:rPr>
          <w:rFonts w:ascii="Arial" w:hAnsi="Arial" w:cs="Arial"/>
          <w:b/>
          <w:sz w:val="22"/>
          <w:szCs w:val="22"/>
        </w:rPr>
        <w:t xml:space="preserve">Zavod Republike Slovenije                                             </w:t>
      </w:r>
    </w:p>
    <w:p w:rsidR="00DC5C76" w:rsidRPr="00732279" w:rsidRDefault="00DC5C76" w:rsidP="00DC5C76">
      <w:pPr>
        <w:rPr>
          <w:rFonts w:ascii="Arial" w:hAnsi="Arial" w:cs="Arial"/>
          <w:b/>
          <w:sz w:val="22"/>
          <w:szCs w:val="22"/>
        </w:rPr>
      </w:pPr>
      <w:r w:rsidRPr="00732279">
        <w:rPr>
          <w:rFonts w:ascii="Arial" w:hAnsi="Arial" w:cs="Arial"/>
          <w:b/>
          <w:sz w:val="22"/>
          <w:szCs w:val="22"/>
        </w:rPr>
        <w:t>za transfuzijsko medicino</w:t>
      </w:r>
    </w:p>
    <w:p w:rsidR="00DC5C76" w:rsidRPr="00732279" w:rsidRDefault="00DC5C76" w:rsidP="00DC5C76">
      <w:pPr>
        <w:rPr>
          <w:rFonts w:ascii="Arial" w:hAnsi="Arial" w:cs="Arial"/>
          <w:b/>
          <w:sz w:val="22"/>
          <w:szCs w:val="22"/>
        </w:rPr>
      </w:pPr>
    </w:p>
    <w:p w:rsidR="00DA573A" w:rsidRPr="00A01854" w:rsidRDefault="00DC5C76" w:rsidP="00DA573A">
      <w:pPr>
        <w:spacing w:line="360" w:lineRule="auto"/>
        <w:rPr>
          <w:rFonts w:ascii="Arial" w:hAnsi="Arial" w:cs="Arial"/>
          <w:b/>
          <w:i/>
          <w:sz w:val="22"/>
          <w:szCs w:val="22"/>
        </w:rPr>
      </w:pPr>
      <w:r>
        <w:rPr>
          <w:rFonts w:ascii="Arial" w:hAnsi="Arial" w:cs="Arial"/>
          <w:b/>
          <w:sz w:val="22"/>
          <w:szCs w:val="22"/>
        </w:rPr>
        <w:t>Peter Kavčič, mag. posl in ekon. ved.</w:t>
      </w:r>
      <w:r w:rsidR="00C27611">
        <w:rPr>
          <w:rFonts w:ascii="Arial" w:hAnsi="Arial" w:cs="Arial"/>
          <w:b/>
          <w:sz w:val="22"/>
          <w:szCs w:val="22"/>
        </w:rPr>
        <w:tab/>
      </w:r>
      <w:r w:rsidR="00C27611">
        <w:rPr>
          <w:rFonts w:ascii="Arial" w:hAnsi="Arial" w:cs="Arial"/>
          <w:b/>
          <w:sz w:val="22"/>
          <w:szCs w:val="22"/>
        </w:rPr>
        <w:tab/>
        <w:t xml:space="preserve">          </w:t>
      </w:r>
      <w:r w:rsidR="00DA573A" w:rsidRPr="00A01854">
        <w:rPr>
          <w:rFonts w:ascii="Arial" w:hAnsi="Arial" w:cs="Arial"/>
          <w:b/>
          <w:bCs/>
          <w:i/>
          <w:sz w:val="22"/>
          <w:szCs w:val="22"/>
          <w:highlight w:val="yellow"/>
        </w:rPr>
        <w:t>podpisnik</w:t>
      </w:r>
    </w:p>
    <w:p w:rsidR="00DA573A" w:rsidRPr="0075490D" w:rsidRDefault="00DA573A" w:rsidP="00DA573A">
      <w:pPr>
        <w:spacing w:line="360" w:lineRule="auto"/>
        <w:rPr>
          <w:rFonts w:ascii="Arial" w:hAnsi="Arial" w:cs="Arial"/>
          <w:sz w:val="22"/>
          <w:szCs w:val="22"/>
        </w:rPr>
      </w:pPr>
      <w:r>
        <w:rPr>
          <w:rFonts w:ascii="Arial" w:hAnsi="Arial" w:cs="Arial"/>
          <w:b/>
          <w:sz w:val="22"/>
          <w:szCs w:val="22"/>
        </w:rPr>
        <w:t>v.d. direktorja</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sidRPr="00A01854">
        <w:rPr>
          <w:rFonts w:ascii="Arial" w:hAnsi="Arial" w:cs="Arial"/>
          <w:b/>
          <w:i/>
          <w:sz w:val="22"/>
          <w:szCs w:val="22"/>
          <w:highlight w:val="yellow"/>
        </w:rPr>
        <w:t>(funkcija)</w:t>
      </w:r>
    </w:p>
    <w:p w:rsidR="00DC5C76" w:rsidRPr="00732279" w:rsidRDefault="00DC5C76" w:rsidP="00DC5C76">
      <w:pPr>
        <w:spacing w:line="360" w:lineRule="auto"/>
        <w:rPr>
          <w:rFonts w:ascii="Arial" w:hAnsi="Arial" w:cs="Arial"/>
          <w:b/>
          <w:sz w:val="22"/>
          <w:szCs w:val="22"/>
        </w:rPr>
      </w:pPr>
    </w:p>
    <w:p w:rsidR="00DC5C76" w:rsidRDefault="00C27611" w:rsidP="00DC5C76">
      <w:pPr>
        <w:spacing w:line="360" w:lineRule="auto"/>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p>
    <w:p w:rsidR="00B93F1A" w:rsidRDefault="00B93F1A" w:rsidP="00B93F1A">
      <w:pPr>
        <w:rPr>
          <w:rFonts w:ascii="Arial" w:hAnsi="Arial" w:cs="Arial"/>
          <w:b/>
          <w:bCs/>
          <w:sz w:val="22"/>
          <w:szCs w:val="22"/>
        </w:rPr>
      </w:pPr>
    </w:p>
    <w:sectPr w:rsidR="00B93F1A" w:rsidSect="00276646">
      <w:headerReference w:type="even" r:id="rId8"/>
      <w:headerReference w:type="default" r:id="rId9"/>
      <w:footerReference w:type="even" r:id="rId10"/>
      <w:footerReference w:type="default" r:id="rId11"/>
      <w:headerReference w:type="first" r:id="rId12"/>
      <w:footerReference w:type="first" r:id="rId13"/>
      <w:pgSz w:w="11906" w:h="16838"/>
      <w:pgMar w:top="1701" w:right="1276" w:bottom="992" w:left="1559" w:header="709" w:footer="19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7EF" w:rsidRDefault="008947EF" w:rsidP="000E497E">
      <w:r>
        <w:separator/>
      </w:r>
    </w:p>
  </w:endnote>
  <w:endnote w:type="continuationSeparator" w:id="0">
    <w:p w:rsidR="008947EF" w:rsidRDefault="008947EF" w:rsidP="000E49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DTLProkyonSTLight">
    <w:altName w:val="Arial"/>
    <w:panose1 w:val="00000000000000000000"/>
    <w:charset w:val="00"/>
    <w:family w:val="modern"/>
    <w:notTrueType/>
    <w:pitch w:val="variable"/>
    <w:sig w:usb0="00000001"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7B1E84">
    <w:pPr>
      <w:pStyle w:val="Noga"/>
      <w:framePr w:wrap="around" w:vAnchor="text" w:hAnchor="margin" w:y="1"/>
      <w:rPr>
        <w:rStyle w:val="tevilkastrani"/>
      </w:rPr>
    </w:pPr>
    <w:r>
      <w:rPr>
        <w:rStyle w:val="tevilkastrani"/>
      </w:rPr>
      <w:fldChar w:fldCharType="begin"/>
    </w:r>
    <w:r w:rsidR="008947EF">
      <w:rPr>
        <w:rStyle w:val="tevilkastrani"/>
      </w:rPr>
      <w:instrText xml:space="preserve">PAGE  </w:instrText>
    </w:r>
    <w:r>
      <w:rPr>
        <w:rStyle w:val="tevilkastrani"/>
      </w:rPr>
      <w:fldChar w:fldCharType="end"/>
    </w:r>
  </w:p>
  <w:p w:rsidR="008947EF" w:rsidRDefault="008947EF">
    <w:pPr>
      <w:pStyle w:val="Nog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8947EF">
    <w:pPr>
      <w:pStyle w:val="Noga"/>
      <w:ind w:firstLine="360"/>
      <w:rPr>
        <w:noProof/>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8947EF">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7EF" w:rsidRDefault="008947EF" w:rsidP="000E497E">
      <w:r>
        <w:separator/>
      </w:r>
    </w:p>
  </w:footnote>
  <w:footnote w:type="continuationSeparator" w:id="0">
    <w:p w:rsidR="008947EF" w:rsidRDefault="008947EF" w:rsidP="000E49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8947EF">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7B1E84" w:rsidP="001C1C92">
    <w:pPr>
      <w:pStyle w:val="Glava"/>
    </w:pPr>
    <w:r>
      <w:rPr>
        <w:noProof/>
      </w:rPr>
      <w:pict>
        <v:shapetype id="_x0000_t202" coordsize="21600,21600" o:spt="202" path="m,l,21600r21600,l21600,xe">
          <v:stroke joinstyle="miter"/>
          <v:path gradientshapeok="t" o:connecttype="rect"/>
        </v:shapetype>
        <v:shape id="_x0000_s2149" type="#_x0000_t202" style="position:absolute;left:0;text-align:left;margin-left:209.6pt;margin-top:-30.05pt;width:272.9pt;height:72.6pt;z-index:252279296;mso-width-relative:margin;mso-height-relative:margin" stroked="f">
          <v:textbox style="mso-next-textbox:#_x0000_s2149">
            <w:txbxContent>
              <w:p w:rsidR="008947EF" w:rsidRPr="004637EE" w:rsidRDefault="008947EF" w:rsidP="00E100B1"/>
            </w:txbxContent>
          </v:textbox>
        </v:shape>
      </w:pict>
    </w:r>
  </w:p>
  <w:p w:rsidR="008947EF" w:rsidRDefault="008947EF">
    <w:pPr>
      <w:pStyle w:val="Glava"/>
    </w:pPr>
  </w:p>
  <w:p w:rsidR="008947EF" w:rsidRDefault="008947EF">
    <w:pPr>
      <w:pStyle w:val="Glav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7B1E84" w:rsidP="00D22601">
    <w:pPr>
      <w:pStyle w:val="Glava"/>
    </w:pPr>
    <w:r>
      <w:rPr>
        <w:noProof/>
      </w:rPr>
      <w:pict>
        <v:shapetype id="_x0000_t202" coordsize="21600,21600" o:spt="202" path="m,l,21600r21600,l21600,xe">
          <v:stroke joinstyle="miter"/>
          <v:path gradientshapeok="t" o:connecttype="rect"/>
        </v:shapetype>
        <v:shape id="_x0000_s2157" type="#_x0000_t202" style="position:absolute;left:0;text-align:left;margin-left:209.6pt;margin-top:-30.05pt;width:272.9pt;height:72.6pt;z-index:252288512;mso-width-relative:margin;mso-height-relative:margin" stroked="f">
          <v:textbox style="mso-next-textbox:#_x0000_s2157">
            <w:txbxContent>
              <w:p w:rsidR="008947EF" w:rsidRPr="004637EE" w:rsidRDefault="008947EF" w:rsidP="00D22601">
                <w:r>
                  <w:rPr>
                    <w:noProof/>
                  </w:rPr>
                  <w:drawing>
                    <wp:inline distT="0" distB="0" distL="0" distR="0">
                      <wp:extent cx="3282950" cy="756920"/>
                      <wp:effectExtent l="19050" t="0" r="0" b="0"/>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a:stretch>
                                <a:fillRect/>
                              </a:stretch>
                            </pic:blipFill>
                            <pic:spPr>
                              <a:xfrm>
                                <a:off x="0" y="0"/>
                                <a:ext cx="3282950" cy="756920"/>
                              </a:xfrm>
                              <a:prstGeom prst="rect">
                                <a:avLst/>
                              </a:prstGeom>
                            </pic:spPr>
                          </pic:pic>
                        </a:graphicData>
                      </a:graphic>
                    </wp:inline>
                  </w:drawing>
                </w:r>
              </w:p>
            </w:txbxContent>
          </v:textbox>
        </v:shape>
      </w:pict>
    </w:r>
  </w:p>
  <w:p w:rsidR="008947EF" w:rsidRDefault="008947EF" w:rsidP="00D22601">
    <w:pPr>
      <w:pStyle w:val="Glava"/>
    </w:pPr>
  </w:p>
  <w:p w:rsidR="008947EF" w:rsidRDefault="008947EF" w:rsidP="00D22601">
    <w:pPr>
      <w:pStyle w:val="Glava"/>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E9A58BA"/>
    <w:multiLevelType w:val="hybridMultilevel"/>
    <w:tmpl w:val="5DF88102"/>
    <w:lvl w:ilvl="0" w:tplc="ED72E86E">
      <w:start w:val="1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46475A28"/>
    <w:multiLevelType w:val="hybridMultilevel"/>
    <w:tmpl w:val="02E69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46E61D5C"/>
    <w:multiLevelType w:val="hybridMultilevel"/>
    <w:tmpl w:val="0652E748"/>
    <w:lvl w:ilvl="0" w:tplc="680E65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BE62DCF"/>
    <w:multiLevelType w:val="hybridMultilevel"/>
    <w:tmpl w:val="2BFCE7AC"/>
    <w:lvl w:ilvl="0" w:tplc="ED72E86E">
      <w:start w:val="10"/>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7DBC672B"/>
    <w:multiLevelType w:val="hybridMultilevel"/>
    <w:tmpl w:val="3EB62F08"/>
    <w:lvl w:ilvl="0" w:tplc="ED72E86E">
      <w:start w:val="10"/>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9"/>
  </w:num>
  <w:num w:numId="4">
    <w:abstractNumId w:val="6"/>
  </w:num>
  <w:num w:numId="5">
    <w:abstractNumId w:val="8"/>
  </w:num>
  <w:num w:numId="6">
    <w:abstractNumId w:val="12"/>
  </w:num>
  <w:num w:numId="7">
    <w:abstractNumId w:val="13"/>
  </w:num>
  <w:num w:numId="8">
    <w:abstractNumId w:val="3"/>
  </w:num>
  <w:num w:numId="9">
    <w:abstractNumId w:val="10"/>
  </w:num>
  <w:num w:numId="10">
    <w:abstractNumId w:val="7"/>
  </w:num>
  <w:num w:numId="11">
    <w:abstractNumId w:val="11"/>
  </w:num>
  <w:num w:numId="12">
    <w:abstractNumId w:val="5"/>
  </w:num>
  <w:num w:numId="13">
    <w:abstractNumId w:val="0"/>
    <w:lvlOverride w:ilvl="0">
      <w:lvl w:ilvl="0">
        <w:start w:val="65535"/>
        <w:numFmt w:val="bullet"/>
        <w:lvlText w:val="-"/>
        <w:legacy w:legacy="1" w:legacySpace="0" w:legacyIndent="355"/>
        <w:lvlJc w:val="left"/>
        <w:rPr>
          <w:rFonts w:ascii="Arial" w:hAnsi="Arial" w:cs="Arial" w:hint="default"/>
        </w:rPr>
      </w:lvl>
    </w:lvlOverride>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hyphenationZone w:val="425"/>
  <w:drawingGridHorizontalSpacing w:val="120"/>
  <w:displayHorizontalDrawingGridEvery w:val="2"/>
  <w:noPunctuationKerning/>
  <w:characterSpacingControl w:val="doNotCompress"/>
  <w:hdrShapeDefaults>
    <o:shapedefaults v:ext="edit" spidmax="2160"/>
    <o:shapelayout v:ext="edit">
      <o:idmap v:ext="edit" data="2"/>
    </o:shapelayout>
  </w:hdrShapeDefaults>
  <w:footnotePr>
    <w:footnote w:id="-1"/>
    <w:footnote w:id="0"/>
  </w:footnotePr>
  <w:endnotePr>
    <w:endnote w:id="-1"/>
    <w:endnote w:id="0"/>
  </w:endnotePr>
  <w:compat/>
  <w:rsids>
    <w:rsidRoot w:val="000B49F2"/>
    <w:rsid w:val="000061EE"/>
    <w:rsid w:val="0001135A"/>
    <w:rsid w:val="0001287D"/>
    <w:rsid w:val="000302E4"/>
    <w:rsid w:val="000320D6"/>
    <w:rsid w:val="00035E93"/>
    <w:rsid w:val="00037E5F"/>
    <w:rsid w:val="00050B5D"/>
    <w:rsid w:val="0005517A"/>
    <w:rsid w:val="00061717"/>
    <w:rsid w:val="00066D51"/>
    <w:rsid w:val="0007160F"/>
    <w:rsid w:val="00080EE3"/>
    <w:rsid w:val="000839EF"/>
    <w:rsid w:val="00083EC8"/>
    <w:rsid w:val="000966B3"/>
    <w:rsid w:val="00097E8C"/>
    <w:rsid w:val="000A001F"/>
    <w:rsid w:val="000A315E"/>
    <w:rsid w:val="000A6199"/>
    <w:rsid w:val="000A6742"/>
    <w:rsid w:val="000B49F2"/>
    <w:rsid w:val="000C55BF"/>
    <w:rsid w:val="000D1662"/>
    <w:rsid w:val="000E497E"/>
    <w:rsid w:val="000F352F"/>
    <w:rsid w:val="00160575"/>
    <w:rsid w:val="00164CFA"/>
    <w:rsid w:val="00165A36"/>
    <w:rsid w:val="00170DBA"/>
    <w:rsid w:val="001835D4"/>
    <w:rsid w:val="001839F5"/>
    <w:rsid w:val="00183B13"/>
    <w:rsid w:val="00184238"/>
    <w:rsid w:val="001907F9"/>
    <w:rsid w:val="00191F02"/>
    <w:rsid w:val="001B7284"/>
    <w:rsid w:val="001C1C92"/>
    <w:rsid w:val="001E673C"/>
    <w:rsid w:val="001F60FA"/>
    <w:rsid w:val="0020515A"/>
    <w:rsid w:val="00205D2C"/>
    <w:rsid w:val="00212B8E"/>
    <w:rsid w:val="00217BF2"/>
    <w:rsid w:val="00224B86"/>
    <w:rsid w:val="002331A7"/>
    <w:rsid w:val="00246CA0"/>
    <w:rsid w:val="00247EAE"/>
    <w:rsid w:val="00254215"/>
    <w:rsid w:val="002566EF"/>
    <w:rsid w:val="00256D4A"/>
    <w:rsid w:val="0026383E"/>
    <w:rsid w:val="00276646"/>
    <w:rsid w:val="002A0867"/>
    <w:rsid w:val="002B5403"/>
    <w:rsid w:val="002C4FAA"/>
    <w:rsid w:val="002C625B"/>
    <w:rsid w:val="002D592E"/>
    <w:rsid w:val="002E1C21"/>
    <w:rsid w:val="002E61A2"/>
    <w:rsid w:val="002E69AC"/>
    <w:rsid w:val="002F0BC5"/>
    <w:rsid w:val="002F29F8"/>
    <w:rsid w:val="002F77B8"/>
    <w:rsid w:val="00305DFE"/>
    <w:rsid w:val="00310955"/>
    <w:rsid w:val="00317C9E"/>
    <w:rsid w:val="00325EAF"/>
    <w:rsid w:val="003273E8"/>
    <w:rsid w:val="003451ED"/>
    <w:rsid w:val="003735A5"/>
    <w:rsid w:val="00390AC7"/>
    <w:rsid w:val="00391135"/>
    <w:rsid w:val="003B065B"/>
    <w:rsid w:val="003B341A"/>
    <w:rsid w:val="003C782F"/>
    <w:rsid w:val="003D50B4"/>
    <w:rsid w:val="003D5A74"/>
    <w:rsid w:val="003D693C"/>
    <w:rsid w:val="00402451"/>
    <w:rsid w:val="004277E4"/>
    <w:rsid w:val="00430526"/>
    <w:rsid w:val="00430721"/>
    <w:rsid w:val="00445767"/>
    <w:rsid w:val="004460D3"/>
    <w:rsid w:val="004519EF"/>
    <w:rsid w:val="004637EE"/>
    <w:rsid w:val="00482A4D"/>
    <w:rsid w:val="004A4B63"/>
    <w:rsid w:val="004A764E"/>
    <w:rsid w:val="004B7D53"/>
    <w:rsid w:val="004E6AFB"/>
    <w:rsid w:val="005172A4"/>
    <w:rsid w:val="005229CC"/>
    <w:rsid w:val="00523CFD"/>
    <w:rsid w:val="00543900"/>
    <w:rsid w:val="0055142F"/>
    <w:rsid w:val="00555B4D"/>
    <w:rsid w:val="0055736D"/>
    <w:rsid w:val="00564628"/>
    <w:rsid w:val="005732EE"/>
    <w:rsid w:val="00580DA8"/>
    <w:rsid w:val="005923E8"/>
    <w:rsid w:val="005930F1"/>
    <w:rsid w:val="005B36B7"/>
    <w:rsid w:val="005B422A"/>
    <w:rsid w:val="005C1984"/>
    <w:rsid w:val="005C6512"/>
    <w:rsid w:val="005F3DFA"/>
    <w:rsid w:val="005F43DC"/>
    <w:rsid w:val="00604998"/>
    <w:rsid w:val="00607CDC"/>
    <w:rsid w:val="0062006D"/>
    <w:rsid w:val="00620D67"/>
    <w:rsid w:val="00627D18"/>
    <w:rsid w:val="006424C8"/>
    <w:rsid w:val="006703A2"/>
    <w:rsid w:val="00673EFE"/>
    <w:rsid w:val="006805B4"/>
    <w:rsid w:val="0068294B"/>
    <w:rsid w:val="00684AA5"/>
    <w:rsid w:val="00686483"/>
    <w:rsid w:val="00695110"/>
    <w:rsid w:val="006A0600"/>
    <w:rsid w:val="006B42B8"/>
    <w:rsid w:val="006B779C"/>
    <w:rsid w:val="006C2B49"/>
    <w:rsid w:val="006D72CC"/>
    <w:rsid w:val="006E3FF7"/>
    <w:rsid w:val="006E741A"/>
    <w:rsid w:val="00710B9D"/>
    <w:rsid w:val="00717652"/>
    <w:rsid w:val="0072007D"/>
    <w:rsid w:val="00725287"/>
    <w:rsid w:val="00740D80"/>
    <w:rsid w:val="00757612"/>
    <w:rsid w:val="00765B1A"/>
    <w:rsid w:val="00771775"/>
    <w:rsid w:val="007825D3"/>
    <w:rsid w:val="0079269D"/>
    <w:rsid w:val="00794C22"/>
    <w:rsid w:val="007A05EC"/>
    <w:rsid w:val="007A0F81"/>
    <w:rsid w:val="007B1DCE"/>
    <w:rsid w:val="007B1E84"/>
    <w:rsid w:val="007B303C"/>
    <w:rsid w:val="007B6A7C"/>
    <w:rsid w:val="007C3211"/>
    <w:rsid w:val="007F7631"/>
    <w:rsid w:val="008029A2"/>
    <w:rsid w:val="00816514"/>
    <w:rsid w:val="00820535"/>
    <w:rsid w:val="00822441"/>
    <w:rsid w:val="008255E7"/>
    <w:rsid w:val="00837E02"/>
    <w:rsid w:val="008408D0"/>
    <w:rsid w:val="00856A7E"/>
    <w:rsid w:val="0086386F"/>
    <w:rsid w:val="008812B9"/>
    <w:rsid w:val="00885A27"/>
    <w:rsid w:val="008947EF"/>
    <w:rsid w:val="00895BF6"/>
    <w:rsid w:val="008A7BDA"/>
    <w:rsid w:val="008C1F4A"/>
    <w:rsid w:val="008D0218"/>
    <w:rsid w:val="008E6B62"/>
    <w:rsid w:val="00914700"/>
    <w:rsid w:val="00922691"/>
    <w:rsid w:val="00923D33"/>
    <w:rsid w:val="00937E90"/>
    <w:rsid w:val="00942AED"/>
    <w:rsid w:val="00945BE4"/>
    <w:rsid w:val="00946192"/>
    <w:rsid w:val="009561D8"/>
    <w:rsid w:val="00962FFC"/>
    <w:rsid w:val="009645D6"/>
    <w:rsid w:val="00971E5D"/>
    <w:rsid w:val="00994B7B"/>
    <w:rsid w:val="009A5B9D"/>
    <w:rsid w:val="009B387F"/>
    <w:rsid w:val="009B67D2"/>
    <w:rsid w:val="009C5C2D"/>
    <w:rsid w:val="009C6C35"/>
    <w:rsid w:val="009D3C65"/>
    <w:rsid w:val="009E36D9"/>
    <w:rsid w:val="00A0125A"/>
    <w:rsid w:val="00A13246"/>
    <w:rsid w:val="00A1502A"/>
    <w:rsid w:val="00A17756"/>
    <w:rsid w:val="00A2087C"/>
    <w:rsid w:val="00A22EE4"/>
    <w:rsid w:val="00A22FDF"/>
    <w:rsid w:val="00A23F10"/>
    <w:rsid w:val="00A24958"/>
    <w:rsid w:val="00A2662E"/>
    <w:rsid w:val="00A40946"/>
    <w:rsid w:val="00A63E6D"/>
    <w:rsid w:val="00A71EDC"/>
    <w:rsid w:val="00A823FF"/>
    <w:rsid w:val="00A92BA6"/>
    <w:rsid w:val="00A94200"/>
    <w:rsid w:val="00A97148"/>
    <w:rsid w:val="00AA2D72"/>
    <w:rsid w:val="00AA7313"/>
    <w:rsid w:val="00AB3466"/>
    <w:rsid w:val="00AD1643"/>
    <w:rsid w:val="00AD4599"/>
    <w:rsid w:val="00AE457A"/>
    <w:rsid w:val="00AE549D"/>
    <w:rsid w:val="00B008E3"/>
    <w:rsid w:val="00B00BFB"/>
    <w:rsid w:val="00B252D5"/>
    <w:rsid w:val="00B47F8D"/>
    <w:rsid w:val="00B53F32"/>
    <w:rsid w:val="00B75FC1"/>
    <w:rsid w:val="00B93F1A"/>
    <w:rsid w:val="00BA0613"/>
    <w:rsid w:val="00BA1A32"/>
    <w:rsid w:val="00BA1D43"/>
    <w:rsid w:val="00BA5919"/>
    <w:rsid w:val="00BB2405"/>
    <w:rsid w:val="00BC4A41"/>
    <w:rsid w:val="00BD4402"/>
    <w:rsid w:val="00BD6D3A"/>
    <w:rsid w:val="00BE3CB0"/>
    <w:rsid w:val="00BF02C9"/>
    <w:rsid w:val="00BF04AC"/>
    <w:rsid w:val="00BF7169"/>
    <w:rsid w:val="00C06C9D"/>
    <w:rsid w:val="00C12884"/>
    <w:rsid w:val="00C12B2B"/>
    <w:rsid w:val="00C27611"/>
    <w:rsid w:val="00C30BEA"/>
    <w:rsid w:val="00C34F5C"/>
    <w:rsid w:val="00C35052"/>
    <w:rsid w:val="00C471BB"/>
    <w:rsid w:val="00C63743"/>
    <w:rsid w:val="00C72397"/>
    <w:rsid w:val="00C95A6E"/>
    <w:rsid w:val="00CA545C"/>
    <w:rsid w:val="00CB7C3E"/>
    <w:rsid w:val="00CC1A00"/>
    <w:rsid w:val="00CC342D"/>
    <w:rsid w:val="00CE599C"/>
    <w:rsid w:val="00CE5BE8"/>
    <w:rsid w:val="00D13C98"/>
    <w:rsid w:val="00D22601"/>
    <w:rsid w:val="00D2349F"/>
    <w:rsid w:val="00D351FE"/>
    <w:rsid w:val="00D4676C"/>
    <w:rsid w:val="00D6486D"/>
    <w:rsid w:val="00D757B6"/>
    <w:rsid w:val="00D84151"/>
    <w:rsid w:val="00D85458"/>
    <w:rsid w:val="00DA38B2"/>
    <w:rsid w:val="00DA4CFA"/>
    <w:rsid w:val="00DA573A"/>
    <w:rsid w:val="00DC5C76"/>
    <w:rsid w:val="00E0161C"/>
    <w:rsid w:val="00E100B1"/>
    <w:rsid w:val="00E14312"/>
    <w:rsid w:val="00E353C0"/>
    <w:rsid w:val="00E53C00"/>
    <w:rsid w:val="00E71AAF"/>
    <w:rsid w:val="00E71E49"/>
    <w:rsid w:val="00E73B86"/>
    <w:rsid w:val="00E84F25"/>
    <w:rsid w:val="00E9003D"/>
    <w:rsid w:val="00EA5CE4"/>
    <w:rsid w:val="00EB233C"/>
    <w:rsid w:val="00EB544A"/>
    <w:rsid w:val="00EC7B7E"/>
    <w:rsid w:val="00ED013D"/>
    <w:rsid w:val="00ED4688"/>
    <w:rsid w:val="00ED5268"/>
    <w:rsid w:val="00ED53AD"/>
    <w:rsid w:val="00F04151"/>
    <w:rsid w:val="00F245F7"/>
    <w:rsid w:val="00F52A4B"/>
    <w:rsid w:val="00F536C4"/>
    <w:rsid w:val="00F55032"/>
    <w:rsid w:val="00F60BE2"/>
    <w:rsid w:val="00F61878"/>
    <w:rsid w:val="00F658DC"/>
    <w:rsid w:val="00F80CCD"/>
    <w:rsid w:val="00F85681"/>
    <w:rsid w:val="00FA174A"/>
    <w:rsid w:val="00FD2023"/>
    <w:rsid w:val="00FF3795"/>
    <w:rsid w:val="00FF3A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93F1A"/>
    <w:pPr>
      <w:jc w:val="both"/>
    </w:pPr>
    <w:rPr>
      <w:sz w:val="24"/>
    </w:rPr>
  </w:style>
  <w:style w:type="paragraph" w:styleId="Naslov3">
    <w:name w:val="heading 3"/>
    <w:basedOn w:val="Navaden"/>
    <w:next w:val="Navaden"/>
    <w:link w:val="Naslov3Znak"/>
    <w:qFormat/>
    <w:rsid w:val="00B93F1A"/>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703A2"/>
    <w:pPr>
      <w:tabs>
        <w:tab w:val="center" w:pos="4320"/>
        <w:tab w:val="right" w:pos="8640"/>
      </w:tabs>
      <w:spacing w:line="220" w:lineRule="exact"/>
      <w:ind w:left="680"/>
    </w:pPr>
    <w:rPr>
      <w:rFonts w:ascii="DTLProkyonSTLight" w:hAnsi="DTLProkyonSTLight"/>
      <w:sz w:val="18"/>
      <w:szCs w:val="18"/>
    </w:rPr>
  </w:style>
  <w:style w:type="paragraph" w:styleId="Noga">
    <w:name w:val="footer"/>
    <w:basedOn w:val="Navaden"/>
    <w:link w:val="NogaZnak"/>
    <w:rsid w:val="006703A2"/>
    <w:pPr>
      <w:tabs>
        <w:tab w:val="center" w:pos="4320"/>
        <w:tab w:val="right" w:pos="8640"/>
      </w:tabs>
      <w:spacing w:line="220" w:lineRule="exact"/>
      <w:ind w:left="680"/>
    </w:pPr>
    <w:rPr>
      <w:rFonts w:ascii="DTLProkyonSTLight" w:hAnsi="DTLProkyonSTLight"/>
      <w:sz w:val="18"/>
      <w:szCs w:val="18"/>
    </w:rPr>
  </w:style>
  <w:style w:type="character" w:styleId="tevilkastrani">
    <w:name w:val="page number"/>
    <w:basedOn w:val="Privzetapisavaodstavka"/>
    <w:semiHidden/>
    <w:rsid w:val="006703A2"/>
  </w:style>
  <w:style w:type="paragraph" w:styleId="Besedilooblaka">
    <w:name w:val="Balloon Text"/>
    <w:basedOn w:val="Navaden"/>
    <w:link w:val="BesedilooblakaZnak"/>
    <w:uiPriority w:val="99"/>
    <w:semiHidden/>
    <w:unhideWhenUsed/>
    <w:rsid w:val="00BB240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2405"/>
    <w:rPr>
      <w:rFonts w:ascii="Tahoma" w:hAnsi="Tahoma" w:cs="Tahoma"/>
      <w:sz w:val="16"/>
      <w:szCs w:val="16"/>
      <w:lang w:val="en-GB" w:eastAsia="en-US"/>
    </w:rPr>
  </w:style>
  <w:style w:type="character" w:customStyle="1" w:styleId="NogaZnak">
    <w:name w:val="Noga Znak"/>
    <w:basedOn w:val="Privzetapisavaodstavka"/>
    <w:link w:val="Noga"/>
    <w:rsid w:val="000F352F"/>
    <w:rPr>
      <w:rFonts w:ascii="DTLProkyonSTLight" w:hAnsi="DTLProkyonSTLight"/>
      <w:sz w:val="18"/>
      <w:szCs w:val="18"/>
      <w:lang w:eastAsia="en-US"/>
    </w:rPr>
  </w:style>
  <w:style w:type="table" w:styleId="Tabela-mrea">
    <w:name w:val="Table Grid"/>
    <w:basedOn w:val="Navadnatabela"/>
    <w:uiPriority w:val="59"/>
    <w:rsid w:val="008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rednjesenenje2poudarek2">
    <w:name w:val="Medium Shading 2 Accent 2"/>
    <w:basedOn w:val="Navadnatabela"/>
    <w:uiPriority w:val="64"/>
    <w:rsid w:val="00E353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basedOn w:val="Navaden"/>
    <w:link w:val="OdstavekseznamaZnak"/>
    <w:uiPriority w:val="34"/>
    <w:qFormat/>
    <w:rsid w:val="00FD2023"/>
    <w:pPr>
      <w:ind w:left="720"/>
      <w:contextualSpacing/>
    </w:pPr>
  </w:style>
  <w:style w:type="paragraph" w:styleId="Telobesedila">
    <w:name w:val="Body Text"/>
    <w:basedOn w:val="Navaden"/>
    <w:link w:val="TelobesedilaZnak"/>
    <w:rsid w:val="00C471BB"/>
  </w:style>
  <w:style w:type="character" w:customStyle="1" w:styleId="TelobesedilaZnak">
    <w:name w:val="Telo besedila Znak"/>
    <w:basedOn w:val="Privzetapisavaodstavka"/>
    <w:link w:val="Telobesedila"/>
    <w:rsid w:val="00C471BB"/>
    <w:rPr>
      <w:sz w:val="24"/>
      <w:lang w:eastAsia="en-US"/>
    </w:rPr>
  </w:style>
  <w:style w:type="paragraph" w:styleId="Navadensplet">
    <w:name w:val="Normal (Web)"/>
    <w:basedOn w:val="Navaden"/>
    <w:uiPriority w:val="99"/>
    <w:semiHidden/>
    <w:unhideWhenUsed/>
    <w:rsid w:val="00CE599C"/>
    <w:pPr>
      <w:spacing w:before="100" w:beforeAutospacing="1" w:after="100" w:afterAutospacing="1"/>
    </w:pPr>
    <w:rPr>
      <w:lang w:val="en-US"/>
    </w:rPr>
  </w:style>
  <w:style w:type="character" w:customStyle="1" w:styleId="Naslov3Znak">
    <w:name w:val="Naslov 3 Znak"/>
    <w:basedOn w:val="Privzetapisavaodstavka"/>
    <w:link w:val="Naslov3"/>
    <w:rsid w:val="00B93F1A"/>
    <w:rPr>
      <w:b/>
      <w:i/>
      <w:sz w:val="24"/>
    </w:rPr>
  </w:style>
  <w:style w:type="paragraph" w:styleId="Telobesedila3">
    <w:name w:val="Body Text 3"/>
    <w:basedOn w:val="Navaden"/>
    <w:link w:val="Telobesedila3Znak"/>
    <w:uiPriority w:val="99"/>
    <w:unhideWhenUsed/>
    <w:rsid w:val="00B93F1A"/>
    <w:pPr>
      <w:spacing w:after="120"/>
    </w:pPr>
    <w:rPr>
      <w:sz w:val="16"/>
      <w:szCs w:val="16"/>
    </w:rPr>
  </w:style>
  <w:style w:type="character" w:customStyle="1" w:styleId="Telobesedila3Znak">
    <w:name w:val="Telo besedila 3 Znak"/>
    <w:basedOn w:val="Privzetapisavaodstavka"/>
    <w:link w:val="Telobesedila3"/>
    <w:uiPriority w:val="99"/>
    <w:rsid w:val="00B93F1A"/>
    <w:rPr>
      <w:sz w:val="16"/>
      <w:szCs w:val="16"/>
    </w:rPr>
  </w:style>
  <w:style w:type="character" w:customStyle="1" w:styleId="col-12">
    <w:name w:val="col-12"/>
    <w:basedOn w:val="Privzetapisavaodstavka"/>
    <w:rsid w:val="00B93F1A"/>
  </w:style>
  <w:style w:type="character" w:customStyle="1" w:styleId="OdstavekseznamaZnak">
    <w:name w:val="Odstavek seznama Znak"/>
    <w:link w:val="Odstavekseznama"/>
    <w:uiPriority w:val="34"/>
    <w:qFormat/>
    <w:locked/>
    <w:rsid w:val="00B93F1A"/>
    <w:rPr>
      <w:sz w:val="24"/>
      <w:szCs w:val="24"/>
      <w:lang w:val="en-GB" w:eastAsia="en-US"/>
    </w:rPr>
  </w:style>
  <w:style w:type="character" w:styleId="Hiperpovezava">
    <w:name w:val="Hyperlink"/>
    <w:basedOn w:val="Privzetapisavaodstavka"/>
    <w:uiPriority w:val="99"/>
    <w:unhideWhenUsed/>
    <w:rsid w:val="00A71EDC"/>
    <w:rPr>
      <w:color w:val="0000FF" w:themeColor="hyperlink"/>
      <w:u w:val="single"/>
    </w:rPr>
  </w:style>
  <w:style w:type="character" w:customStyle="1" w:styleId="GlavaZnak">
    <w:name w:val="Glava Znak"/>
    <w:basedOn w:val="Privzetapisavaodstavka"/>
    <w:link w:val="Glava"/>
    <w:uiPriority w:val="99"/>
    <w:rsid w:val="00DC5C76"/>
    <w:rPr>
      <w:rFonts w:ascii="DTLProkyonSTLight" w:hAnsi="DTLProkyonSTLight"/>
      <w:sz w:val="18"/>
      <w:szCs w:val="18"/>
    </w:rPr>
  </w:style>
</w:styles>
</file>

<file path=word/webSettings.xml><?xml version="1.0" encoding="utf-8"?>
<w:webSettings xmlns:r="http://schemas.openxmlformats.org/officeDocument/2006/relationships" xmlns:w="http://schemas.openxmlformats.org/wordprocessingml/2006/main">
  <w:divs>
    <w:div w:id="190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_zakrajsek\Desktop\Predloga_za_pogodb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01F302-67B6-4783-8661-970F91A01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Predloga_za_pogodbo.dotx</Template>
  <TotalTime>183</TotalTime>
  <Pages>7</Pages>
  <Words>2111</Words>
  <Characters>12453</Characters>
  <Application>Microsoft Office Word</Application>
  <DocSecurity>0</DocSecurity>
  <Lines>103</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14535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karin_zakrajsek</dc:creator>
  <cp:lastModifiedBy>barbara_cerkvenik</cp:lastModifiedBy>
  <cp:revision>22</cp:revision>
  <cp:lastPrinted>2021-11-30T06:30:00Z</cp:lastPrinted>
  <dcterms:created xsi:type="dcterms:W3CDTF">2024-08-01T07:57:00Z</dcterms:created>
  <dcterms:modified xsi:type="dcterms:W3CDTF">2024-11-12T08:20:00Z</dcterms:modified>
</cp:coreProperties>
</file>